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30E" w:rsidRPr="00071438" w:rsidRDefault="0074130E" w:rsidP="0074130E">
      <w:pPr>
        <w:pStyle w:val="Nzov"/>
        <w:widowControl/>
        <w:spacing w:line="360" w:lineRule="auto"/>
        <w:rPr>
          <w:rFonts w:ascii="Times New Roman" w:hAnsi="Times New Roman"/>
          <w:sz w:val="36"/>
          <w:szCs w:val="22"/>
        </w:rPr>
      </w:pPr>
      <w:proofErr w:type="spellStart"/>
      <w:r w:rsidRPr="00071438">
        <w:rPr>
          <w:rFonts w:ascii="Times New Roman" w:hAnsi="Times New Roman"/>
          <w:sz w:val="36"/>
          <w:szCs w:val="22"/>
        </w:rPr>
        <w:t>Kúpna</w:t>
      </w:r>
      <w:proofErr w:type="spellEnd"/>
      <w:r w:rsidRPr="00071438">
        <w:rPr>
          <w:rFonts w:ascii="Times New Roman" w:hAnsi="Times New Roman"/>
          <w:sz w:val="36"/>
          <w:szCs w:val="22"/>
        </w:rPr>
        <w:t> </w:t>
      </w:r>
      <w:proofErr w:type="spellStart"/>
      <w:r w:rsidRPr="00071438">
        <w:rPr>
          <w:rFonts w:ascii="Times New Roman" w:hAnsi="Times New Roman"/>
          <w:sz w:val="36"/>
          <w:szCs w:val="22"/>
        </w:rPr>
        <w:t>zmluva</w:t>
      </w:r>
      <w:proofErr w:type="spellEnd"/>
    </w:p>
    <w:p w:rsidR="0074130E" w:rsidRPr="00FF63BD" w:rsidRDefault="0074130E" w:rsidP="0074130E">
      <w:pPr>
        <w:suppressAutoHyphens/>
        <w:autoSpaceDN/>
        <w:adjustRightInd/>
        <w:ind w:left="1320"/>
        <w:rPr>
          <w:rFonts w:ascii="Times New Roman" w:hAnsi="Times New Roman"/>
          <w:sz w:val="24"/>
          <w:lang w:eastAsia="ar-SA"/>
        </w:rPr>
      </w:pPr>
      <w:proofErr w:type="spellStart"/>
      <w:r w:rsidRPr="00FF63BD">
        <w:rPr>
          <w:rFonts w:ascii="Times New Roman" w:hAnsi="Times New Roman"/>
          <w:sz w:val="24"/>
          <w:lang w:eastAsia="ar-SA"/>
        </w:rPr>
        <w:t>podľa</w:t>
      </w:r>
      <w:proofErr w:type="spellEnd"/>
      <w:r w:rsidRPr="00FF63BD">
        <w:rPr>
          <w:rFonts w:ascii="Times New Roman" w:hAnsi="Times New Roman"/>
          <w:sz w:val="24"/>
          <w:lang w:eastAsia="ar-SA"/>
        </w:rPr>
        <w:t xml:space="preserve"> </w:t>
      </w:r>
      <w:proofErr w:type="spellStart"/>
      <w:r w:rsidRPr="00FF63BD">
        <w:rPr>
          <w:rFonts w:ascii="Times New Roman" w:hAnsi="Times New Roman"/>
          <w:sz w:val="24"/>
          <w:lang w:eastAsia="ar-SA"/>
        </w:rPr>
        <w:t>zák</w:t>
      </w:r>
      <w:proofErr w:type="spellEnd"/>
      <w:r w:rsidRPr="00FF63BD">
        <w:rPr>
          <w:rFonts w:ascii="Times New Roman" w:hAnsi="Times New Roman"/>
          <w:sz w:val="24"/>
          <w:lang w:eastAsia="ar-SA"/>
        </w:rPr>
        <w:t xml:space="preserve">. č. 40/1964 </w:t>
      </w:r>
      <w:proofErr w:type="spellStart"/>
      <w:r w:rsidRPr="00FF63BD">
        <w:rPr>
          <w:rFonts w:ascii="Times New Roman" w:hAnsi="Times New Roman"/>
          <w:sz w:val="24"/>
          <w:lang w:eastAsia="ar-SA"/>
        </w:rPr>
        <w:t>Zb</w:t>
      </w:r>
      <w:proofErr w:type="spellEnd"/>
      <w:r w:rsidRPr="00FF63BD">
        <w:rPr>
          <w:rFonts w:ascii="Times New Roman" w:hAnsi="Times New Roman"/>
          <w:sz w:val="24"/>
          <w:lang w:eastAsia="ar-SA"/>
        </w:rPr>
        <w:t xml:space="preserve">. </w:t>
      </w:r>
      <w:proofErr w:type="spellStart"/>
      <w:r w:rsidRPr="00FF63BD">
        <w:rPr>
          <w:rFonts w:ascii="Times New Roman" w:hAnsi="Times New Roman"/>
          <w:sz w:val="24"/>
          <w:lang w:eastAsia="ar-SA"/>
        </w:rPr>
        <w:t>Občianskeho</w:t>
      </w:r>
      <w:proofErr w:type="spellEnd"/>
      <w:r w:rsidRPr="00FF63BD">
        <w:rPr>
          <w:rFonts w:ascii="Times New Roman" w:hAnsi="Times New Roman"/>
          <w:sz w:val="24"/>
          <w:lang w:eastAsia="ar-SA"/>
        </w:rPr>
        <w:t xml:space="preserve"> </w:t>
      </w:r>
      <w:proofErr w:type="spellStart"/>
      <w:r w:rsidRPr="00FF63BD">
        <w:rPr>
          <w:rFonts w:ascii="Times New Roman" w:hAnsi="Times New Roman"/>
          <w:sz w:val="24"/>
          <w:lang w:eastAsia="ar-SA"/>
        </w:rPr>
        <w:t>zákonníka</w:t>
      </w:r>
      <w:proofErr w:type="spellEnd"/>
      <w:r w:rsidRPr="00FF63BD">
        <w:rPr>
          <w:rFonts w:ascii="Times New Roman" w:hAnsi="Times New Roman"/>
          <w:sz w:val="24"/>
          <w:lang w:eastAsia="ar-SA"/>
        </w:rPr>
        <w:t xml:space="preserve"> v </w:t>
      </w:r>
      <w:proofErr w:type="spellStart"/>
      <w:r w:rsidRPr="00FF63BD">
        <w:rPr>
          <w:rFonts w:ascii="Times New Roman" w:hAnsi="Times New Roman"/>
          <w:sz w:val="24"/>
          <w:lang w:eastAsia="ar-SA"/>
        </w:rPr>
        <w:t>platnom</w:t>
      </w:r>
      <w:proofErr w:type="spellEnd"/>
      <w:r w:rsidRPr="00FF63BD">
        <w:rPr>
          <w:rFonts w:ascii="Times New Roman" w:hAnsi="Times New Roman"/>
          <w:sz w:val="24"/>
          <w:lang w:eastAsia="ar-SA"/>
        </w:rPr>
        <w:t xml:space="preserve"> </w:t>
      </w:r>
      <w:proofErr w:type="spellStart"/>
      <w:r w:rsidRPr="00FF63BD">
        <w:rPr>
          <w:rFonts w:ascii="Times New Roman" w:hAnsi="Times New Roman"/>
          <w:sz w:val="24"/>
          <w:lang w:eastAsia="ar-SA"/>
        </w:rPr>
        <w:t>znení</w:t>
      </w:r>
      <w:proofErr w:type="spellEnd"/>
    </w:p>
    <w:p w:rsidR="0074130E" w:rsidRPr="00071438" w:rsidRDefault="0074130E" w:rsidP="0074130E">
      <w:pPr>
        <w:spacing w:line="360" w:lineRule="auto"/>
        <w:rPr>
          <w:rFonts w:ascii="Times New Roman" w:hAnsi="Times New Roman"/>
          <w:sz w:val="22"/>
          <w:szCs w:val="22"/>
          <w:lang w:val="sk-SK"/>
        </w:rPr>
      </w:pPr>
    </w:p>
    <w:p w:rsidR="0074130E" w:rsidRPr="00FF63BD" w:rsidRDefault="0074130E" w:rsidP="0074130E">
      <w:pPr>
        <w:spacing w:line="360" w:lineRule="auto"/>
        <w:rPr>
          <w:rFonts w:ascii="Times New Roman" w:hAnsi="Times New Roman"/>
          <w:b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O</w:t>
      </w:r>
      <w:r w:rsidRPr="00071438">
        <w:rPr>
          <w:rFonts w:ascii="Times New Roman" w:hAnsi="Times New Roman"/>
          <w:sz w:val="22"/>
          <w:szCs w:val="22"/>
          <w:lang w:val="sk-SK"/>
        </w:rPr>
        <w:t>bchodné meno:</w:t>
      </w:r>
      <w:r>
        <w:rPr>
          <w:rFonts w:ascii="Times New Roman" w:hAnsi="Times New Roman"/>
          <w:sz w:val="22"/>
          <w:szCs w:val="22"/>
          <w:lang w:val="sk-SK"/>
        </w:rPr>
        <w:t xml:space="preserve">                                                             </w:t>
      </w:r>
      <w:r>
        <w:rPr>
          <w:rFonts w:ascii="Times New Roman" w:hAnsi="Times New Roman"/>
          <w:b/>
          <w:sz w:val="22"/>
          <w:szCs w:val="22"/>
          <w:lang w:val="sk-SK"/>
        </w:rPr>
        <w:t>Reformovaný cirkevný zbor Lenartovce</w:t>
      </w:r>
    </w:p>
    <w:p w:rsidR="0074130E" w:rsidRPr="00071438" w:rsidRDefault="0074130E" w:rsidP="0074130E">
      <w:pPr>
        <w:spacing w:line="360" w:lineRule="auto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S</w:t>
      </w:r>
      <w:r w:rsidRPr="00071438">
        <w:rPr>
          <w:rFonts w:ascii="Times New Roman" w:hAnsi="Times New Roman"/>
          <w:sz w:val="22"/>
          <w:szCs w:val="22"/>
          <w:lang w:val="sk-SK"/>
        </w:rPr>
        <w:t>ídlo:</w:t>
      </w:r>
      <w:r>
        <w:rPr>
          <w:rFonts w:ascii="Times New Roman" w:hAnsi="Times New Roman"/>
          <w:sz w:val="22"/>
          <w:szCs w:val="22"/>
          <w:lang w:val="sk-SK"/>
        </w:rPr>
        <w:t xml:space="preserve">                                                                               Lenartovce č.96</w:t>
      </w:r>
      <w:r w:rsidR="009A53F9">
        <w:rPr>
          <w:rFonts w:ascii="Times New Roman" w:hAnsi="Times New Roman"/>
          <w:sz w:val="22"/>
          <w:szCs w:val="22"/>
          <w:lang w:val="sk-SK"/>
        </w:rPr>
        <w:t>,  980 44 L</w:t>
      </w:r>
      <w:r w:rsidR="00223D30">
        <w:rPr>
          <w:rFonts w:ascii="Times New Roman" w:hAnsi="Times New Roman"/>
          <w:sz w:val="22"/>
          <w:szCs w:val="22"/>
          <w:lang w:val="sk-SK"/>
        </w:rPr>
        <w:t>enartovce</w:t>
      </w:r>
    </w:p>
    <w:p w:rsidR="0074130E" w:rsidRDefault="0074130E" w:rsidP="0074130E">
      <w:pPr>
        <w:spacing w:line="360" w:lineRule="auto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ICO</w:t>
      </w:r>
      <w:r w:rsidRPr="00071438">
        <w:rPr>
          <w:rFonts w:ascii="Times New Roman" w:hAnsi="Times New Roman"/>
          <w:sz w:val="22"/>
          <w:szCs w:val="22"/>
          <w:lang w:val="sk-SK"/>
        </w:rPr>
        <w:t>:</w:t>
      </w:r>
      <w:r>
        <w:rPr>
          <w:rFonts w:ascii="Times New Roman" w:hAnsi="Times New Roman"/>
          <w:sz w:val="22"/>
          <w:szCs w:val="22"/>
          <w:lang w:val="sk-SK"/>
        </w:rPr>
        <w:t xml:space="preserve">                                                                                37959948</w:t>
      </w:r>
    </w:p>
    <w:p w:rsidR="00C7289E" w:rsidRDefault="001D4932" w:rsidP="00C7289E">
      <w:pPr>
        <w:spacing w:line="360" w:lineRule="auto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Zastúpený</w:t>
      </w:r>
      <w:r w:rsidR="00223D30">
        <w:rPr>
          <w:rFonts w:ascii="Times New Roman" w:hAnsi="Times New Roman"/>
          <w:sz w:val="22"/>
          <w:szCs w:val="22"/>
          <w:lang w:val="sk-SK"/>
        </w:rPr>
        <w:t>:                                                                      Mgr Andr</w:t>
      </w:r>
      <w:r w:rsidR="008F0ADB">
        <w:rPr>
          <w:rFonts w:ascii="Times New Roman" w:hAnsi="Times New Roman"/>
          <w:sz w:val="22"/>
          <w:szCs w:val="22"/>
          <w:lang w:val="sk-SK"/>
        </w:rPr>
        <w:t>ea</w:t>
      </w:r>
      <w:r w:rsidR="00223D30">
        <w:rPr>
          <w:rFonts w:ascii="Times New Roman" w:hAnsi="Times New Roman"/>
          <w:sz w:val="22"/>
          <w:szCs w:val="22"/>
          <w:lang w:val="sk-SK"/>
        </w:rPr>
        <w:t xml:space="preserve"> Nagy nar.</w:t>
      </w:r>
      <w:r w:rsidR="00C7289E">
        <w:rPr>
          <w:rFonts w:ascii="Times New Roman" w:hAnsi="Times New Roman"/>
          <w:sz w:val="22"/>
          <w:szCs w:val="22"/>
          <w:lang w:val="sk-SK"/>
        </w:rPr>
        <w:t xml:space="preserve">16.01.1976  </w:t>
      </w:r>
    </w:p>
    <w:p w:rsidR="001D4932" w:rsidRDefault="00C7289E" w:rsidP="00C7289E">
      <w:pPr>
        <w:spacing w:line="360" w:lineRule="auto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                                                                                        r.č.765116/9559  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o.p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.  </w:t>
      </w:r>
      <w:r w:rsidR="008000E1">
        <w:rPr>
          <w:rFonts w:ascii="Times New Roman" w:hAnsi="Times New Roman"/>
          <w:sz w:val="22"/>
          <w:szCs w:val="22"/>
          <w:lang w:val="sk-SK"/>
        </w:rPr>
        <w:t>E</w:t>
      </w:r>
      <w:r>
        <w:rPr>
          <w:rFonts w:ascii="Times New Roman" w:hAnsi="Times New Roman"/>
          <w:sz w:val="22"/>
          <w:szCs w:val="22"/>
          <w:lang w:val="sk-SK"/>
        </w:rPr>
        <w:t>B 341 397</w:t>
      </w:r>
    </w:p>
    <w:p w:rsidR="00C7289E" w:rsidRDefault="00C7289E" w:rsidP="00C7289E">
      <w:pPr>
        <w:spacing w:line="360" w:lineRule="auto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                                                                                        bytom Chanava č.155 farárka</w:t>
      </w:r>
    </w:p>
    <w:p w:rsidR="00223D30" w:rsidRDefault="00223D30" w:rsidP="00223D30">
      <w:pPr>
        <w:spacing w:line="360" w:lineRule="auto"/>
        <w:ind w:left="4840"/>
        <w:rPr>
          <w:rFonts w:ascii="Times New Roman" w:hAnsi="Times New Roman"/>
          <w:sz w:val="22"/>
          <w:szCs w:val="22"/>
          <w:lang w:val="sk-SK"/>
        </w:rPr>
      </w:pPr>
      <w:proofErr w:type="spellStart"/>
      <w:r>
        <w:rPr>
          <w:rFonts w:ascii="Times New Roman" w:hAnsi="Times New Roman"/>
          <w:sz w:val="22"/>
          <w:szCs w:val="22"/>
          <w:lang w:val="sk-SK"/>
        </w:rPr>
        <w:t>Mgr.Vojtech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Madarász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 nar.02.07.1959                                                                                                               r.č.590702/6719,</w:t>
      </w:r>
      <w:r w:rsidR="00C7289E">
        <w:rPr>
          <w:rFonts w:ascii="Times New Roman" w:hAnsi="Times New Roman"/>
          <w:sz w:val="22"/>
          <w:szCs w:val="22"/>
          <w:lang w:val="sk-SK"/>
        </w:rPr>
        <w:t xml:space="preserve">  </w:t>
      </w:r>
      <w:proofErr w:type="spellStart"/>
      <w:r w:rsidR="00C7289E">
        <w:rPr>
          <w:rFonts w:ascii="Times New Roman" w:hAnsi="Times New Roman"/>
          <w:sz w:val="22"/>
          <w:szCs w:val="22"/>
          <w:lang w:val="sk-SK"/>
        </w:rPr>
        <w:t>o.p</w:t>
      </w:r>
      <w:proofErr w:type="spellEnd"/>
      <w:r w:rsidR="00C7289E">
        <w:rPr>
          <w:rFonts w:ascii="Times New Roman" w:hAnsi="Times New Roman"/>
          <w:sz w:val="22"/>
          <w:szCs w:val="22"/>
          <w:lang w:val="sk-SK"/>
        </w:rPr>
        <w:t xml:space="preserve">. ET 204 155   </w:t>
      </w:r>
      <w:r>
        <w:rPr>
          <w:rFonts w:ascii="Times New Roman" w:hAnsi="Times New Roman"/>
          <w:sz w:val="22"/>
          <w:szCs w:val="22"/>
          <w:lang w:val="sk-SK"/>
        </w:rPr>
        <w:t xml:space="preserve">bytom Lenartovce č.38 kurátor  </w:t>
      </w:r>
    </w:p>
    <w:p w:rsidR="00223D30" w:rsidRPr="00071438" w:rsidRDefault="00223D30" w:rsidP="00223D30">
      <w:pPr>
        <w:spacing w:line="360" w:lineRule="auto"/>
        <w:ind w:left="4840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cirkevného zboru Lenartovce</w:t>
      </w:r>
    </w:p>
    <w:p w:rsidR="0074130E" w:rsidRDefault="0074130E" w:rsidP="0074130E">
      <w:pPr>
        <w:spacing w:line="360" w:lineRule="auto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R</w:t>
      </w:r>
      <w:r w:rsidRPr="00071438">
        <w:rPr>
          <w:rFonts w:ascii="Times New Roman" w:hAnsi="Times New Roman"/>
          <w:sz w:val="22"/>
          <w:szCs w:val="22"/>
          <w:lang w:val="sk-SK"/>
        </w:rPr>
        <w:t>egistrovaná:</w:t>
      </w:r>
      <w:r>
        <w:rPr>
          <w:rFonts w:ascii="Times New Roman" w:hAnsi="Times New Roman"/>
          <w:sz w:val="22"/>
          <w:szCs w:val="22"/>
          <w:lang w:val="sk-SK"/>
        </w:rPr>
        <w:t xml:space="preserve">                                </w:t>
      </w:r>
      <w:r w:rsidR="009A53F9">
        <w:rPr>
          <w:rFonts w:ascii="Times New Roman" w:hAnsi="Times New Roman"/>
          <w:sz w:val="22"/>
          <w:szCs w:val="22"/>
          <w:lang w:val="sk-SK"/>
        </w:rPr>
        <w:t xml:space="preserve">                          </w:t>
      </w:r>
      <w:r>
        <w:rPr>
          <w:rFonts w:ascii="Times New Roman" w:hAnsi="Times New Roman"/>
          <w:sz w:val="22"/>
          <w:szCs w:val="22"/>
          <w:lang w:val="sk-SK"/>
        </w:rPr>
        <w:t xml:space="preserve">     </w:t>
      </w:r>
      <w:r w:rsidR="009A53F9">
        <w:rPr>
          <w:rFonts w:ascii="Times New Roman" w:hAnsi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/>
          <w:sz w:val="22"/>
          <w:szCs w:val="22"/>
          <w:lang w:val="sk-SK"/>
        </w:rPr>
        <w:t xml:space="preserve">  SR</w:t>
      </w:r>
    </w:p>
    <w:p w:rsidR="0074130E" w:rsidRPr="00071438" w:rsidRDefault="0074130E" w:rsidP="00C1262B">
      <w:pPr>
        <w:pStyle w:val="Nzov"/>
        <w:widowControl/>
        <w:spacing w:line="276" w:lineRule="auto"/>
        <w:rPr>
          <w:rFonts w:ascii="Times New Roman" w:hAnsi="Times New Roman"/>
          <w:b w:val="0"/>
          <w:sz w:val="22"/>
          <w:szCs w:val="22"/>
        </w:rPr>
      </w:pPr>
      <w:proofErr w:type="spellStart"/>
      <w:r w:rsidRPr="00071438">
        <w:rPr>
          <w:rFonts w:ascii="Times New Roman" w:hAnsi="Times New Roman"/>
          <w:b w:val="0"/>
          <w:sz w:val="22"/>
          <w:szCs w:val="22"/>
        </w:rPr>
        <w:t>ako</w:t>
      </w:r>
      <w:proofErr w:type="spellEnd"/>
      <w:r w:rsidRPr="00071438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071438">
        <w:rPr>
          <w:rFonts w:ascii="Times New Roman" w:hAnsi="Times New Roman"/>
          <w:b w:val="0"/>
          <w:sz w:val="22"/>
          <w:szCs w:val="22"/>
        </w:rPr>
        <w:t>predávajúci</w:t>
      </w:r>
      <w:proofErr w:type="spellEnd"/>
      <w:r w:rsidRPr="00071438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071438">
        <w:rPr>
          <w:rFonts w:ascii="Times New Roman" w:hAnsi="Times New Roman"/>
          <w:b w:val="0"/>
          <w:sz w:val="22"/>
          <w:szCs w:val="22"/>
        </w:rPr>
        <w:t>na</w:t>
      </w:r>
      <w:proofErr w:type="spellEnd"/>
      <w:r w:rsidRPr="00071438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071438">
        <w:rPr>
          <w:rFonts w:ascii="Times New Roman" w:hAnsi="Times New Roman"/>
          <w:b w:val="0"/>
          <w:sz w:val="22"/>
          <w:szCs w:val="22"/>
        </w:rPr>
        <w:t>strane</w:t>
      </w:r>
      <w:proofErr w:type="spellEnd"/>
      <w:r w:rsidRPr="00071438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071438">
        <w:rPr>
          <w:rFonts w:ascii="Times New Roman" w:hAnsi="Times New Roman"/>
          <w:b w:val="0"/>
          <w:sz w:val="22"/>
          <w:szCs w:val="22"/>
        </w:rPr>
        <w:t>jednej</w:t>
      </w:r>
      <w:proofErr w:type="spellEnd"/>
      <w:r w:rsidRPr="00071438">
        <w:rPr>
          <w:rFonts w:ascii="Times New Roman" w:hAnsi="Times New Roman"/>
          <w:b w:val="0"/>
          <w:sz w:val="22"/>
          <w:szCs w:val="22"/>
        </w:rPr>
        <w:t xml:space="preserve"> (</w:t>
      </w:r>
      <w:proofErr w:type="spellStart"/>
      <w:r w:rsidRPr="00071438">
        <w:rPr>
          <w:rFonts w:ascii="Times New Roman" w:hAnsi="Times New Roman"/>
          <w:b w:val="0"/>
          <w:sz w:val="22"/>
          <w:szCs w:val="22"/>
        </w:rPr>
        <w:t>ďalej</w:t>
      </w:r>
      <w:proofErr w:type="spellEnd"/>
      <w:r w:rsidRPr="00071438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071438">
        <w:rPr>
          <w:rFonts w:ascii="Times New Roman" w:hAnsi="Times New Roman"/>
          <w:b w:val="0"/>
          <w:sz w:val="22"/>
          <w:szCs w:val="22"/>
        </w:rPr>
        <w:t>len</w:t>
      </w:r>
      <w:proofErr w:type="spellEnd"/>
      <w:r w:rsidRPr="00071438">
        <w:rPr>
          <w:rFonts w:ascii="Times New Roman" w:hAnsi="Times New Roman"/>
          <w:b w:val="0"/>
          <w:sz w:val="22"/>
          <w:szCs w:val="22"/>
        </w:rPr>
        <w:t xml:space="preserve"> „</w:t>
      </w:r>
      <w:proofErr w:type="spellStart"/>
      <w:r w:rsidRPr="00071438">
        <w:rPr>
          <w:rFonts w:ascii="Times New Roman" w:hAnsi="Times New Roman"/>
          <w:sz w:val="22"/>
          <w:szCs w:val="22"/>
        </w:rPr>
        <w:t>Predávajúci</w:t>
      </w:r>
      <w:proofErr w:type="spellEnd"/>
      <w:r w:rsidRPr="00071438">
        <w:rPr>
          <w:rFonts w:ascii="Times New Roman" w:hAnsi="Times New Roman"/>
          <w:b w:val="0"/>
          <w:sz w:val="22"/>
          <w:szCs w:val="22"/>
        </w:rPr>
        <w:t>”)</w:t>
      </w:r>
    </w:p>
    <w:p w:rsidR="0074130E" w:rsidRPr="00071438" w:rsidRDefault="0074130E" w:rsidP="00C1262B">
      <w:pPr>
        <w:pStyle w:val="Nzov"/>
        <w:widowControl/>
        <w:spacing w:line="276" w:lineRule="auto"/>
        <w:rPr>
          <w:rFonts w:ascii="Times New Roman" w:hAnsi="Times New Roman"/>
          <w:sz w:val="22"/>
          <w:szCs w:val="22"/>
        </w:rPr>
      </w:pPr>
    </w:p>
    <w:p w:rsidR="0074130E" w:rsidRDefault="0074130E" w:rsidP="00C1262B">
      <w:pPr>
        <w:pStyle w:val="Nzov"/>
        <w:widowControl/>
        <w:spacing w:line="276" w:lineRule="auto"/>
        <w:rPr>
          <w:rFonts w:ascii="Times New Roman" w:hAnsi="Times New Roman"/>
          <w:sz w:val="22"/>
          <w:szCs w:val="22"/>
        </w:rPr>
      </w:pPr>
      <w:r w:rsidRPr="00071438">
        <w:rPr>
          <w:rFonts w:ascii="Times New Roman" w:hAnsi="Times New Roman"/>
          <w:sz w:val="22"/>
          <w:szCs w:val="22"/>
        </w:rPr>
        <w:t>a</w:t>
      </w:r>
    </w:p>
    <w:p w:rsidR="009A53F9" w:rsidRPr="00071438" w:rsidRDefault="009A53F9" w:rsidP="00C1262B">
      <w:pPr>
        <w:pStyle w:val="Nzov"/>
        <w:widowControl/>
        <w:spacing w:line="276" w:lineRule="auto"/>
        <w:rPr>
          <w:rFonts w:ascii="Times New Roman" w:hAnsi="Times New Roman"/>
          <w:sz w:val="22"/>
          <w:szCs w:val="22"/>
        </w:rPr>
      </w:pPr>
    </w:p>
    <w:p w:rsidR="0074130E" w:rsidRPr="00071438" w:rsidRDefault="00EB74E7" w:rsidP="0074130E">
      <w:pPr>
        <w:spacing w:line="360" w:lineRule="auto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O</w:t>
      </w:r>
      <w:r w:rsidR="0074130E" w:rsidRPr="00071438">
        <w:rPr>
          <w:rFonts w:ascii="Times New Roman" w:hAnsi="Times New Roman"/>
          <w:sz w:val="22"/>
          <w:szCs w:val="22"/>
          <w:lang w:val="sk-SK"/>
        </w:rPr>
        <w:t>bchodné meno:</w:t>
      </w:r>
      <w:r w:rsidR="0074130E">
        <w:rPr>
          <w:rFonts w:ascii="Times New Roman" w:hAnsi="Times New Roman"/>
          <w:sz w:val="22"/>
          <w:szCs w:val="22"/>
          <w:lang w:val="sk-SK"/>
        </w:rPr>
        <w:t xml:space="preserve">                                                        </w:t>
      </w:r>
      <w:r w:rsidR="0074130E" w:rsidRPr="00024647">
        <w:rPr>
          <w:rFonts w:ascii="Times New Roman" w:hAnsi="Times New Roman"/>
          <w:b/>
          <w:sz w:val="22"/>
          <w:szCs w:val="22"/>
          <w:lang w:val="sk-SK"/>
        </w:rPr>
        <w:t>Obec Lenartovce</w:t>
      </w:r>
    </w:p>
    <w:p w:rsidR="0074130E" w:rsidRPr="00024647" w:rsidRDefault="00EB74E7" w:rsidP="0074130E">
      <w:pPr>
        <w:spacing w:line="360" w:lineRule="auto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S</w:t>
      </w:r>
      <w:r w:rsidR="0074130E" w:rsidRPr="00071438">
        <w:rPr>
          <w:rFonts w:ascii="Times New Roman" w:hAnsi="Times New Roman"/>
          <w:sz w:val="22"/>
          <w:szCs w:val="22"/>
          <w:lang w:val="sk-SK"/>
        </w:rPr>
        <w:t>ídlo:</w:t>
      </w:r>
      <w:r w:rsidR="0074130E">
        <w:rPr>
          <w:rFonts w:ascii="Times New Roman" w:hAnsi="Times New Roman"/>
          <w:sz w:val="22"/>
          <w:szCs w:val="22"/>
          <w:lang w:val="sk-SK"/>
        </w:rPr>
        <w:t xml:space="preserve">                                                </w:t>
      </w:r>
      <w:r>
        <w:rPr>
          <w:rFonts w:ascii="Times New Roman" w:hAnsi="Times New Roman"/>
          <w:sz w:val="22"/>
          <w:szCs w:val="22"/>
          <w:lang w:val="sk-SK"/>
        </w:rPr>
        <w:t xml:space="preserve">                    </w:t>
      </w:r>
      <w:r w:rsidR="0074130E">
        <w:rPr>
          <w:rFonts w:ascii="Times New Roman" w:hAnsi="Times New Roman"/>
          <w:sz w:val="22"/>
          <w:szCs w:val="22"/>
          <w:lang w:val="sk-SK"/>
        </w:rPr>
        <w:t xml:space="preserve">       </w:t>
      </w:r>
      <w:r w:rsidR="0074130E" w:rsidRPr="00024647">
        <w:rPr>
          <w:rFonts w:ascii="Times New Roman" w:hAnsi="Times New Roman"/>
          <w:b/>
          <w:sz w:val="22"/>
          <w:szCs w:val="22"/>
          <w:lang w:val="sk-SK"/>
        </w:rPr>
        <w:t>Lenartovce 97</w:t>
      </w:r>
    </w:p>
    <w:p w:rsidR="0074130E" w:rsidRPr="00024647" w:rsidRDefault="0074130E" w:rsidP="0074130E">
      <w:pPr>
        <w:spacing w:line="360" w:lineRule="auto"/>
        <w:rPr>
          <w:rFonts w:ascii="Times New Roman" w:hAnsi="Times New Roman"/>
          <w:b/>
          <w:sz w:val="22"/>
          <w:szCs w:val="22"/>
          <w:lang w:val="sk-SK"/>
        </w:rPr>
      </w:pPr>
      <w:r w:rsidRPr="00071438">
        <w:rPr>
          <w:rFonts w:ascii="Times New Roman" w:hAnsi="Times New Roman"/>
          <w:sz w:val="22"/>
          <w:szCs w:val="22"/>
          <w:lang w:val="sk-SK"/>
        </w:rPr>
        <w:t>IČO:</w:t>
      </w:r>
      <w:r>
        <w:rPr>
          <w:rFonts w:ascii="Times New Roman" w:hAnsi="Times New Roman"/>
          <w:sz w:val="22"/>
          <w:szCs w:val="22"/>
          <w:lang w:val="sk-SK"/>
        </w:rPr>
        <w:t xml:space="preserve">                                                                             </w:t>
      </w:r>
      <w:r w:rsidRPr="00024647">
        <w:rPr>
          <w:rFonts w:ascii="Times New Roman" w:hAnsi="Times New Roman"/>
          <w:b/>
          <w:sz w:val="22"/>
          <w:szCs w:val="22"/>
          <w:lang w:val="sk-SK"/>
        </w:rPr>
        <w:t>00318892</w:t>
      </w:r>
    </w:p>
    <w:p w:rsidR="0074130E" w:rsidRDefault="0074130E" w:rsidP="0074130E">
      <w:pPr>
        <w:spacing w:line="360" w:lineRule="auto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zastúpený starostom obce                                            </w:t>
      </w:r>
      <w:r w:rsidRPr="00EA0DB2">
        <w:rPr>
          <w:rFonts w:ascii="Times New Roman" w:hAnsi="Times New Roman"/>
          <w:sz w:val="22"/>
          <w:szCs w:val="22"/>
          <w:lang w:val="sk-SK"/>
        </w:rPr>
        <w:t xml:space="preserve">Jánom </w:t>
      </w:r>
      <w:proofErr w:type="spellStart"/>
      <w:r w:rsidRPr="00EA0DB2">
        <w:rPr>
          <w:rFonts w:ascii="Times New Roman" w:hAnsi="Times New Roman"/>
          <w:sz w:val="22"/>
          <w:szCs w:val="22"/>
          <w:lang w:val="sk-SK"/>
        </w:rPr>
        <w:t>Rákošim</w:t>
      </w:r>
      <w:proofErr w:type="spellEnd"/>
    </w:p>
    <w:p w:rsidR="0074130E" w:rsidRDefault="0074130E" w:rsidP="0074130E">
      <w:pPr>
        <w:spacing w:line="360" w:lineRule="auto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narodený                                                                      </w:t>
      </w:r>
      <w:r w:rsidRPr="00EA0DB2">
        <w:rPr>
          <w:rFonts w:ascii="Times New Roman" w:hAnsi="Times New Roman"/>
          <w:sz w:val="22"/>
          <w:szCs w:val="22"/>
          <w:lang w:val="sk-SK"/>
        </w:rPr>
        <w:t>17.07.1962</w:t>
      </w:r>
    </w:p>
    <w:p w:rsidR="0074130E" w:rsidRDefault="0074130E" w:rsidP="0074130E">
      <w:pPr>
        <w:spacing w:line="360" w:lineRule="auto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rodné číslo:                                                                   </w:t>
      </w:r>
      <w:r w:rsidRPr="00EA0DB2">
        <w:rPr>
          <w:rFonts w:ascii="Times New Roman" w:hAnsi="Times New Roman"/>
          <w:sz w:val="22"/>
          <w:szCs w:val="22"/>
          <w:lang w:val="sk-SK"/>
        </w:rPr>
        <w:t>620717/6580</w:t>
      </w:r>
    </w:p>
    <w:p w:rsidR="00C7289E" w:rsidRPr="00071438" w:rsidRDefault="00C7289E" w:rsidP="0074130E">
      <w:pPr>
        <w:spacing w:line="360" w:lineRule="auto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Čí</w:t>
      </w:r>
      <w:r w:rsidR="00E76790">
        <w:rPr>
          <w:rFonts w:ascii="Times New Roman" w:hAnsi="Times New Roman"/>
          <w:sz w:val="22"/>
          <w:szCs w:val="22"/>
          <w:lang w:val="sk-SK"/>
        </w:rPr>
        <w:t>slo OP:                                                                      EH 172 276</w:t>
      </w:r>
    </w:p>
    <w:p w:rsidR="0074130E" w:rsidRPr="00071438" w:rsidRDefault="0074130E" w:rsidP="0074130E">
      <w:pPr>
        <w:pStyle w:val="Nzov"/>
        <w:widowControl/>
        <w:spacing w:line="360" w:lineRule="auto"/>
        <w:jc w:val="left"/>
        <w:rPr>
          <w:rFonts w:ascii="Times New Roman" w:hAnsi="Times New Roman"/>
          <w:b w:val="0"/>
          <w:sz w:val="22"/>
          <w:szCs w:val="22"/>
        </w:rPr>
      </w:pPr>
      <w:proofErr w:type="spellStart"/>
      <w:r w:rsidRPr="00071438">
        <w:rPr>
          <w:rFonts w:ascii="Times New Roman" w:hAnsi="Times New Roman"/>
          <w:b w:val="0"/>
          <w:sz w:val="22"/>
          <w:szCs w:val="22"/>
        </w:rPr>
        <w:t>ako</w:t>
      </w:r>
      <w:proofErr w:type="spellEnd"/>
      <w:r w:rsidRPr="00071438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071438">
        <w:rPr>
          <w:rFonts w:ascii="Times New Roman" w:hAnsi="Times New Roman"/>
          <w:b w:val="0"/>
          <w:sz w:val="22"/>
          <w:szCs w:val="22"/>
        </w:rPr>
        <w:t>kupujúci</w:t>
      </w:r>
      <w:proofErr w:type="spellEnd"/>
      <w:r w:rsidRPr="00071438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071438">
        <w:rPr>
          <w:rFonts w:ascii="Times New Roman" w:hAnsi="Times New Roman"/>
          <w:b w:val="0"/>
          <w:sz w:val="22"/>
          <w:szCs w:val="22"/>
        </w:rPr>
        <w:t>na</w:t>
      </w:r>
      <w:proofErr w:type="spellEnd"/>
      <w:r w:rsidRPr="00071438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071438">
        <w:rPr>
          <w:rFonts w:ascii="Times New Roman" w:hAnsi="Times New Roman"/>
          <w:b w:val="0"/>
          <w:sz w:val="22"/>
          <w:szCs w:val="22"/>
        </w:rPr>
        <w:t>strane</w:t>
      </w:r>
      <w:proofErr w:type="spellEnd"/>
      <w:r w:rsidRPr="00071438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071438">
        <w:rPr>
          <w:rFonts w:ascii="Times New Roman" w:hAnsi="Times New Roman"/>
          <w:b w:val="0"/>
          <w:sz w:val="22"/>
          <w:szCs w:val="22"/>
        </w:rPr>
        <w:t>druhej</w:t>
      </w:r>
      <w:proofErr w:type="spellEnd"/>
      <w:r w:rsidRPr="00071438">
        <w:rPr>
          <w:rFonts w:ascii="Times New Roman" w:hAnsi="Times New Roman"/>
          <w:b w:val="0"/>
          <w:sz w:val="22"/>
          <w:szCs w:val="22"/>
        </w:rPr>
        <w:t xml:space="preserve"> (</w:t>
      </w:r>
      <w:proofErr w:type="spellStart"/>
      <w:r w:rsidRPr="00071438">
        <w:rPr>
          <w:rFonts w:ascii="Times New Roman" w:hAnsi="Times New Roman"/>
          <w:b w:val="0"/>
          <w:sz w:val="22"/>
          <w:szCs w:val="22"/>
        </w:rPr>
        <w:t>ďalej</w:t>
      </w:r>
      <w:proofErr w:type="spellEnd"/>
      <w:r w:rsidRPr="00071438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071438">
        <w:rPr>
          <w:rFonts w:ascii="Times New Roman" w:hAnsi="Times New Roman"/>
          <w:b w:val="0"/>
          <w:sz w:val="22"/>
          <w:szCs w:val="22"/>
        </w:rPr>
        <w:t>len</w:t>
      </w:r>
      <w:proofErr w:type="spellEnd"/>
      <w:r w:rsidRPr="00071438">
        <w:rPr>
          <w:rFonts w:ascii="Times New Roman" w:hAnsi="Times New Roman"/>
          <w:b w:val="0"/>
          <w:sz w:val="22"/>
          <w:szCs w:val="22"/>
        </w:rPr>
        <w:t xml:space="preserve"> „</w:t>
      </w:r>
      <w:proofErr w:type="spellStart"/>
      <w:proofErr w:type="gramStart"/>
      <w:r w:rsidRPr="00071438">
        <w:rPr>
          <w:rFonts w:ascii="Times New Roman" w:hAnsi="Times New Roman"/>
          <w:sz w:val="22"/>
          <w:szCs w:val="22"/>
        </w:rPr>
        <w:t>Kupujúci</w:t>
      </w:r>
      <w:proofErr w:type="spellEnd"/>
      <w:r w:rsidRPr="00071438">
        <w:rPr>
          <w:rFonts w:ascii="Times New Roman" w:hAnsi="Times New Roman"/>
          <w:b w:val="0"/>
          <w:sz w:val="22"/>
          <w:szCs w:val="22"/>
        </w:rPr>
        <w:t>“ a</w:t>
      </w:r>
      <w:proofErr w:type="gramEnd"/>
      <w:r w:rsidRPr="00071438">
        <w:rPr>
          <w:rFonts w:ascii="Times New Roman" w:hAnsi="Times New Roman"/>
          <w:b w:val="0"/>
          <w:sz w:val="22"/>
          <w:szCs w:val="22"/>
        </w:rPr>
        <w:t> </w:t>
      </w:r>
      <w:proofErr w:type="spellStart"/>
      <w:r w:rsidRPr="00071438">
        <w:rPr>
          <w:rFonts w:ascii="Times New Roman" w:hAnsi="Times New Roman"/>
          <w:b w:val="0"/>
          <w:sz w:val="22"/>
          <w:szCs w:val="22"/>
        </w:rPr>
        <w:t>spolu</w:t>
      </w:r>
      <w:proofErr w:type="spellEnd"/>
      <w:r w:rsidRPr="00071438">
        <w:rPr>
          <w:rFonts w:ascii="Times New Roman" w:hAnsi="Times New Roman"/>
          <w:b w:val="0"/>
          <w:sz w:val="22"/>
          <w:szCs w:val="22"/>
        </w:rPr>
        <w:t xml:space="preserve"> s </w:t>
      </w:r>
      <w:proofErr w:type="spellStart"/>
      <w:r w:rsidRPr="00071438">
        <w:rPr>
          <w:rFonts w:ascii="Times New Roman" w:hAnsi="Times New Roman"/>
          <w:b w:val="0"/>
          <w:sz w:val="22"/>
          <w:szCs w:val="22"/>
        </w:rPr>
        <w:t>Predávajúcim</w:t>
      </w:r>
      <w:proofErr w:type="spellEnd"/>
      <w:r w:rsidRPr="00071438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071438">
        <w:rPr>
          <w:rFonts w:ascii="Times New Roman" w:hAnsi="Times New Roman"/>
          <w:b w:val="0"/>
          <w:sz w:val="22"/>
          <w:szCs w:val="22"/>
        </w:rPr>
        <w:t>ďalej</w:t>
      </w:r>
      <w:proofErr w:type="spellEnd"/>
      <w:r w:rsidRPr="00071438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071438">
        <w:rPr>
          <w:rFonts w:ascii="Times New Roman" w:hAnsi="Times New Roman"/>
          <w:b w:val="0"/>
          <w:sz w:val="22"/>
          <w:szCs w:val="22"/>
        </w:rPr>
        <w:t>len</w:t>
      </w:r>
      <w:proofErr w:type="spellEnd"/>
      <w:r w:rsidRPr="00071438">
        <w:rPr>
          <w:rFonts w:ascii="Times New Roman" w:hAnsi="Times New Roman"/>
          <w:b w:val="0"/>
          <w:sz w:val="22"/>
          <w:szCs w:val="22"/>
        </w:rPr>
        <w:t xml:space="preserve"> „</w:t>
      </w:r>
      <w:proofErr w:type="spellStart"/>
      <w:r w:rsidRPr="00071438">
        <w:rPr>
          <w:rFonts w:ascii="Times New Roman" w:hAnsi="Times New Roman"/>
          <w:sz w:val="22"/>
          <w:szCs w:val="22"/>
        </w:rPr>
        <w:t>Zmluvné</w:t>
      </w:r>
      <w:proofErr w:type="spellEnd"/>
      <w:r w:rsidRPr="00071438">
        <w:rPr>
          <w:rFonts w:ascii="Times New Roman" w:hAnsi="Times New Roman"/>
          <w:sz w:val="22"/>
          <w:szCs w:val="22"/>
        </w:rPr>
        <w:t xml:space="preserve"> strany</w:t>
      </w:r>
      <w:r w:rsidRPr="00071438">
        <w:rPr>
          <w:rFonts w:ascii="Times New Roman" w:hAnsi="Times New Roman"/>
          <w:b w:val="0"/>
          <w:sz w:val="22"/>
          <w:szCs w:val="22"/>
        </w:rPr>
        <w:t>“)</w:t>
      </w:r>
    </w:p>
    <w:p w:rsidR="0074130E" w:rsidRPr="00071438" w:rsidRDefault="0074130E" w:rsidP="0074130E">
      <w:pPr>
        <w:spacing w:line="360" w:lineRule="auto"/>
        <w:jc w:val="center"/>
        <w:rPr>
          <w:rFonts w:ascii="Times New Roman" w:hAnsi="Times New Roman"/>
          <w:i/>
          <w:sz w:val="22"/>
          <w:szCs w:val="22"/>
          <w:lang w:val="sk-SK"/>
        </w:rPr>
      </w:pPr>
      <w:r w:rsidRPr="00071438">
        <w:rPr>
          <w:rFonts w:ascii="Times New Roman" w:hAnsi="Times New Roman"/>
          <w:i/>
          <w:sz w:val="22"/>
          <w:szCs w:val="22"/>
          <w:lang w:val="sk-SK"/>
        </w:rPr>
        <w:t>uzatvá</w:t>
      </w:r>
      <w:r w:rsidRPr="00071438">
        <w:rPr>
          <w:rFonts w:ascii="Times New Roman" w:hAnsi="Times New Roman"/>
          <w:i/>
          <w:sz w:val="22"/>
          <w:szCs w:val="22"/>
          <w:lang w:val="sk-SK"/>
        </w:rPr>
        <w:softHyphen/>
        <w:t xml:space="preserve">rajú v zmysle </w:t>
      </w:r>
      <w:proofErr w:type="spellStart"/>
      <w:r w:rsidRPr="00071438">
        <w:rPr>
          <w:rFonts w:ascii="Times New Roman" w:hAnsi="Times New Roman"/>
          <w:i/>
          <w:sz w:val="22"/>
          <w:szCs w:val="22"/>
          <w:lang w:val="sk-SK"/>
        </w:rPr>
        <w:t>ust</w:t>
      </w:r>
      <w:proofErr w:type="spellEnd"/>
      <w:r w:rsidRPr="00071438">
        <w:rPr>
          <w:rFonts w:ascii="Times New Roman" w:hAnsi="Times New Roman"/>
          <w:i/>
          <w:sz w:val="22"/>
          <w:szCs w:val="22"/>
          <w:lang w:val="sk-SK"/>
        </w:rPr>
        <w:t xml:space="preserve">. § </w:t>
      </w:r>
      <w:smartTag w:uri="urn:schemas-microsoft-com:office:smarttags" w:element="metricconverter">
        <w:smartTagPr>
          <w:attr w:name="ProductID" w:val="588 a"/>
        </w:smartTagPr>
        <w:r w:rsidRPr="00071438">
          <w:rPr>
            <w:rFonts w:ascii="Times New Roman" w:hAnsi="Times New Roman"/>
            <w:i/>
            <w:sz w:val="22"/>
            <w:szCs w:val="22"/>
            <w:lang w:val="sk-SK"/>
          </w:rPr>
          <w:t>588 a</w:t>
        </w:r>
      </w:smartTag>
      <w:r w:rsidRPr="00071438">
        <w:rPr>
          <w:rFonts w:ascii="Times New Roman" w:hAnsi="Times New Roman"/>
          <w:i/>
          <w:sz w:val="22"/>
          <w:szCs w:val="22"/>
          <w:lang w:val="sk-SK"/>
        </w:rPr>
        <w:t xml:space="preserve"> </w:t>
      </w:r>
      <w:proofErr w:type="spellStart"/>
      <w:r w:rsidRPr="00071438">
        <w:rPr>
          <w:rFonts w:ascii="Times New Roman" w:hAnsi="Times New Roman"/>
          <w:i/>
          <w:sz w:val="22"/>
          <w:szCs w:val="22"/>
          <w:lang w:val="sk-SK"/>
        </w:rPr>
        <w:t>nasl</w:t>
      </w:r>
      <w:proofErr w:type="spellEnd"/>
      <w:r w:rsidRPr="00071438">
        <w:rPr>
          <w:rFonts w:ascii="Times New Roman" w:hAnsi="Times New Roman"/>
          <w:i/>
          <w:sz w:val="22"/>
          <w:szCs w:val="22"/>
          <w:lang w:val="sk-SK"/>
        </w:rPr>
        <w:t>. Občianskeho zákonníka túto</w:t>
      </w:r>
    </w:p>
    <w:p w:rsidR="0074130E" w:rsidRPr="00C1262B" w:rsidRDefault="0074130E" w:rsidP="00C1262B">
      <w:pPr>
        <w:tabs>
          <w:tab w:val="center" w:pos="4512"/>
        </w:tabs>
        <w:spacing w:line="360" w:lineRule="auto"/>
        <w:jc w:val="center"/>
        <w:rPr>
          <w:rFonts w:ascii="Times New Roman" w:hAnsi="Times New Roman"/>
          <w:b/>
          <w:i/>
          <w:color w:val="000000"/>
          <w:sz w:val="22"/>
          <w:szCs w:val="22"/>
          <w:lang w:val="sk-SK"/>
        </w:rPr>
      </w:pPr>
      <w:r w:rsidRPr="00071438">
        <w:rPr>
          <w:rFonts w:ascii="Times New Roman" w:hAnsi="Times New Roman"/>
          <w:b/>
          <w:i/>
          <w:sz w:val="22"/>
          <w:szCs w:val="22"/>
          <w:lang w:val="sk-SK"/>
        </w:rPr>
        <w:t>kúpnu zmluvu</w:t>
      </w:r>
      <w:r w:rsidRPr="00071438">
        <w:rPr>
          <w:rFonts w:ascii="Times New Roman" w:hAnsi="Times New Roman"/>
          <w:b/>
          <w:i/>
          <w:color w:val="000000"/>
          <w:sz w:val="22"/>
          <w:szCs w:val="22"/>
          <w:lang w:val="sk-SK"/>
        </w:rPr>
        <w:t xml:space="preserve"> </w:t>
      </w:r>
      <w:r w:rsidRPr="00071438">
        <w:rPr>
          <w:rFonts w:ascii="Times New Roman" w:hAnsi="Times New Roman"/>
          <w:i/>
          <w:color w:val="000000"/>
          <w:sz w:val="22"/>
          <w:szCs w:val="22"/>
          <w:lang w:val="sk-SK"/>
        </w:rPr>
        <w:t>(ďalej len</w:t>
      </w:r>
      <w:r w:rsidRPr="00071438">
        <w:rPr>
          <w:rFonts w:ascii="Times New Roman" w:hAnsi="Times New Roman"/>
          <w:b/>
          <w:i/>
          <w:color w:val="000000"/>
          <w:sz w:val="22"/>
          <w:szCs w:val="22"/>
          <w:lang w:val="sk-SK"/>
        </w:rPr>
        <w:t xml:space="preserve"> „Zmluva“</w:t>
      </w:r>
      <w:r w:rsidRPr="00071438">
        <w:rPr>
          <w:rFonts w:ascii="Times New Roman" w:hAnsi="Times New Roman"/>
          <w:i/>
          <w:color w:val="000000"/>
          <w:sz w:val="22"/>
          <w:szCs w:val="22"/>
          <w:lang w:val="sk-SK"/>
        </w:rPr>
        <w:t>):</w:t>
      </w:r>
    </w:p>
    <w:p w:rsidR="0074130E" w:rsidRPr="00071438" w:rsidRDefault="0074130E" w:rsidP="0074130E">
      <w:pPr>
        <w:tabs>
          <w:tab w:val="center" w:pos="4512"/>
        </w:tabs>
        <w:spacing w:line="360" w:lineRule="auto"/>
        <w:jc w:val="center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071438">
        <w:rPr>
          <w:rFonts w:ascii="Times New Roman" w:hAnsi="Times New Roman"/>
          <w:b/>
          <w:color w:val="000000"/>
          <w:sz w:val="22"/>
          <w:szCs w:val="22"/>
          <w:lang w:val="sk-SK"/>
        </w:rPr>
        <w:t>Článok I.</w:t>
      </w:r>
    </w:p>
    <w:p w:rsidR="0074130E" w:rsidRPr="00071438" w:rsidRDefault="0074130E" w:rsidP="0074130E">
      <w:pPr>
        <w:tabs>
          <w:tab w:val="center" w:pos="4512"/>
        </w:tabs>
        <w:spacing w:line="360" w:lineRule="auto"/>
        <w:jc w:val="center"/>
        <w:rPr>
          <w:rFonts w:ascii="Times New Roman" w:hAnsi="Times New Roman"/>
          <w:b/>
          <w:color w:val="000000"/>
          <w:sz w:val="22"/>
          <w:szCs w:val="22"/>
          <w:lang w:val="sk-SK"/>
        </w:rPr>
      </w:pPr>
      <w:r w:rsidRPr="00071438">
        <w:rPr>
          <w:rFonts w:ascii="Times New Roman" w:hAnsi="Times New Roman"/>
          <w:b/>
          <w:color w:val="000000"/>
          <w:sz w:val="22"/>
          <w:szCs w:val="22"/>
          <w:lang w:val="sk-SK"/>
        </w:rPr>
        <w:t>Úvodné ustanovenie</w:t>
      </w:r>
    </w:p>
    <w:p w:rsidR="0074130E" w:rsidRPr="00071438" w:rsidRDefault="0074130E" w:rsidP="0074130E">
      <w:pPr>
        <w:tabs>
          <w:tab w:val="center" w:pos="4512"/>
        </w:tabs>
        <w:spacing w:line="360" w:lineRule="auto"/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</w:p>
    <w:p w:rsidR="0074130E" w:rsidRPr="00071438" w:rsidRDefault="0074130E" w:rsidP="0074130E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  <w:r w:rsidRPr="00071438">
        <w:rPr>
          <w:rFonts w:ascii="Times New Roman" w:hAnsi="Times New Roman"/>
          <w:color w:val="000000"/>
          <w:sz w:val="22"/>
          <w:szCs w:val="22"/>
          <w:lang w:val="sk-SK"/>
        </w:rPr>
        <w:t xml:space="preserve">Predávajúci je výlučným vlastníkom nehnuteľností, </w:t>
      </w:r>
      <w:r w:rsidRPr="00071438">
        <w:rPr>
          <w:rFonts w:ascii="Times New Roman" w:hAnsi="Times New Roman"/>
          <w:sz w:val="22"/>
          <w:szCs w:val="22"/>
          <w:lang w:val="sk-SK"/>
        </w:rPr>
        <w:t>zapísaných v katastri nehnuteľností Slovenskej republiky, vedenom</w:t>
      </w:r>
      <w:r>
        <w:rPr>
          <w:rFonts w:ascii="Times New Roman" w:hAnsi="Times New Roman"/>
          <w:sz w:val="22"/>
          <w:szCs w:val="22"/>
          <w:lang w:val="sk-SK"/>
        </w:rPr>
        <w:t xml:space="preserve"> katastrálnym odborom Okresného úradu Rimavskej Sobote</w:t>
      </w:r>
      <w:r w:rsidRPr="00071438">
        <w:rPr>
          <w:rFonts w:ascii="Times New Roman" w:hAnsi="Times New Roman"/>
          <w:sz w:val="22"/>
          <w:szCs w:val="22"/>
          <w:lang w:val="sk-SK"/>
        </w:rPr>
        <w:t xml:space="preserve">, na liste vlastníctva č. </w:t>
      </w:r>
      <w:r w:rsidRPr="00EA0DB2">
        <w:rPr>
          <w:rFonts w:ascii="Times New Roman" w:hAnsi="Times New Roman"/>
          <w:b/>
          <w:sz w:val="22"/>
          <w:szCs w:val="22"/>
          <w:lang w:val="sk-SK"/>
        </w:rPr>
        <w:t>4</w:t>
      </w:r>
      <w:r w:rsidR="009A53F9">
        <w:rPr>
          <w:rFonts w:ascii="Times New Roman" w:hAnsi="Times New Roman"/>
          <w:b/>
          <w:sz w:val="22"/>
          <w:szCs w:val="22"/>
          <w:lang w:val="sk-SK"/>
        </w:rPr>
        <w:t>38</w:t>
      </w:r>
      <w:r w:rsidRPr="00071438">
        <w:rPr>
          <w:rFonts w:ascii="Times New Roman" w:hAnsi="Times New Roman"/>
          <w:sz w:val="22"/>
          <w:szCs w:val="22"/>
          <w:lang w:val="sk-SK"/>
        </w:rPr>
        <w:t>, pre katastrálne územie</w:t>
      </w:r>
      <w:r w:rsidRPr="00EA0DB2">
        <w:rPr>
          <w:rFonts w:ascii="Times New Roman" w:hAnsi="Times New Roman"/>
          <w:b/>
          <w:sz w:val="22"/>
          <w:szCs w:val="22"/>
          <w:lang w:val="sk-SK"/>
        </w:rPr>
        <w:t xml:space="preserve"> Lenartovce</w:t>
      </w:r>
      <w:r w:rsidRPr="00071438">
        <w:rPr>
          <w:rFonts w:ascii="Times New Roman" w:hAnsi="Times New Roman"/>
          <w:sz w:val="22"/>
          <w:szCs w:val="22"/>
          <w:lang w:val="sk-SK"/>
        </w:rPr>
        <w:t>, Obec</w:t>
      </w:r>
      <w:r>
        <w:rPr>
          <w:rFonts w:ascii="Times New Roman" w:hAnsi="Times New Roman"/>
          <w:sz w:val="22"/>
          <w:szCs w:val="22"/>
          <w:lang w:val="sk-SK"/>
        </w:rPr>
        <w:t xml:space="preserve"> Lenartovce</w:t>
      </w:r>
      <w:r w:rsidRPr="00071438">
        <w:rPr>
          <w:rFonts w:ascii="Times New Roman" w:hAnsi="Times New Roman"/>
          <w:sz w:val="22"/>
          <w:szCs w:val="22"/>
          <w:lang w:val="sk-SK"/>
        </w:rPr>
        <w:t xml:space="preserve"> Okres </w:t>
      </w:r>
      <w:r>
        <w:rPr>
          <w:rFonts w:ascii="Times New Roman" w:hAnsi="Times New Roman"/>
          <w:sz w:val="22"/>
          <w:szCs w:val="22"/>
          <w:lang w:val="sk-SK"/>
        </w:rPr>
        <w:t>Rimavská Sobota</w:t>
      </w:r>
      <w:r w:rsidRPr="00071438">
        <w:rPr>
          <w:rFonts w:ascii="Times New Roman" w:hAnsi="Times New Roman"/>
          <w:sz w:val="22"/>
          <w:szCs w:val="22"/>
          <w:lang w:val="sk-SK"/>
        </w:rPr>
        <w:t xml:space="preserve">, a to pozemkov – parcely registra </w:t>
      </w:r>
    </w:p>
    <w:p w:rsidR="0074130E" w:rsidRPr="00223D30" w:rsidRDefault="0074130E" w:rsidP="00223D30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  <w:proofErr w:type="spellStart"/>
      <w:r w:rsidRPr="00071438">
        <w:rPr>
          <w:rFonts w:ascii="Times New Roman" w:hAnsi="Times New Roman"/>
          <w:sz w:val="22"/>
          <w:szCs w:val="22"/>
          <w:lang w:val="sk-SK"/>
        </w:rPr>
        <w:t>parc</w:t>
      </w:r>
      <w:proofErr w:type="spellEnd"/>
      <w:r w:rsidRPr="00071438">
        <w:rPr>
          <w:rFonts w:ascii="Times New Roman" w:hAnsi="Times New Roman"/>
          <w:sz w:val="22"/>
          <w:szCs w:val="22"/>
          <w:lang w:val="sk-SK"/>
        </w:rPr>
        <w:t xml:space="preserve">. č. </w:t>
      </w:r>
      <w:r w:rsidRPr="00D725F9">
        <w:rPr>
          <w:rFonts w:ascii="Times New Roman" w:hAnsi="Times New Roman"/>
          <w:b/>
          <w:sz w:val="22"/>
          <w:szCs w:val="22"/>
          <w:lang w:val="sk-SK"/>
        </w:rPr>
        <w:t>16</w:t>
      </w:r>
      <w:r w:rsidR="009A53F9">
        <w:rPr>
          <w:rFonts w:ascii="Times New Roman" w:hAnsi="Times New Roman"/>
          <w:b/>
          <w:sz w:val="22"/>
          <w:szCs w:val="22"/>
          <w:lang w:val="sk-SK"/>
        </w:rPr>
        <w:t>6/1</w:t>
      </w:r>
      <w:r w:rsidRPr="00071438">
        <w:rPr>
          <w:rFonts w:ascii="Times New Roman" w:hAnsi="Times New Roman"/>
          <w:sz w:val="22"/>
          <w:szCs w:val="22"/>
          <w:lang w:val="sk-SK"/>
        </w:rPr>
        <w:t xml:space="preserve"> – zastavané plochy  o výmere </w:t>
      </w:r>
      <w:r w:rsidR="009A53F9">
        <w:rPr>
          <w:rFonts w:ascii="Times New Roman" w:hAnsi="Times New Roman"/>
          <w:b/>
          <w:sz w:val="22"/>
          <w:szCs w:val="22"/>
          <w:lang w:val="sk-SK"/>
        </w:rPr>
        <w:t>327</w:t>
      </w:r>
      <w:r w:rsidRPr="00D725F9">
        <w:rPr>
          <w:rFonts w:ascii="Times New Roman" w:hAnsi="Times New Roman"/>
          <w:b/>
          <w:sz w:val="22"/>
          <w:szCs w:val="22"/>
          <w:lang w:val="sk-SK"/>
        </w:rPr>
        <w:t xml:space="preserve"> m</w:t>
      </w:r>
      <w:r w:rsidRPr="00D725F9">
        <w:rPr>
          <w:rFonts w:ascii="Times New Roman" w:hAnsi="Times New Roman"/>
          <w:b/>
          <w:sz w:val="22"/>
          <w:szCs w:val="22"/>
          <w:vertAlign w:val="superscript"/>
          <w:lang w:val="sk-SK"/>
        </w:rPr>
        <w:t>2</w:t>
      </w:r>
      <w:r w:rsidRPr="00071438">
        <w:rPr>
          <w:rFonts w:ascii="Times New Roman" w:hAnsi="Times New Roman"/>
          <w:sz w:val="22"/>
          <w:szCs w:val="22"/>
          <w:lang w:val="sk-SK"/>
        </w:rPr>
        <w:t>,</w:t>
      </w:r>
    </w:p>
    <w:p w:rsidR="0074130E" w:rsidRDefault="0074130E" w:rsidP="0074130E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071438">
        <w:rPr>
          <w:rFonts w:ascii="Times New Roman" w:hAnsi="Times New Roman"/>
          <w:sz w:val="22"/>
          <w:szCs w:val="22"/>
          <w:lang w:val="sk-SK"/>
        </w:rPr>
        <w:lastRenderedPageBreak/>
        <w:t xml:space="preserve"> (ďalej len „</w:t>
      </w:r>
      <w:r w:rsidRPr="00071438">
        <w:rPr>
          <w:rFonts w:ascii="Times New Roman" w:hAnsi="Times New Roman"/>
          <w:b/>
          <w:sz w:val="22"/>
          <w:szCs w:val="22"/>
          <w:lang w:val="sk-SK"/>
        </w:rPr>
        <w:t>Nehnuteľnosti</w:t>
      </w:r>
      <w:r w:rsidRPr="00071438">
        <w:rPr>
          <w:rFonts w:ascii="Times New Roman" w:hAnsi="Times New Roman"/>
          <w:sz w:val="22"/>
          <w:szCs w:val="22"/>
          <w:lang w:val="sk-SK"/>
        </w:rPr>
        <w:t>“ alebo „</w:t>
      </w:r>
      <w:r w:rsidRPr="00071438">
        <w:rPr>
          <w:rFonts w:ascii="Times New Roman" w:hAnsi="Times New Roman"/>
          <w:b/>
          <w:sz w:val="22"/>
          <w:szCs w:val="22"/>
          <w:lang w:val="sk-SK"/>
        </w:rPr>
        <w:t>Predmet kúpy</w:t>
      </w:r>
      <w:r w:rsidRPr="00071438">
        <w:rPr>
          <w:rFonts w:ascii="Times New Roman" w:hAnsi="Times New Roman"/>
          <w:sz w:val="22"/>
          <w:szCs w:val="22"/>
          <w:lang w:val="sk-SK"/>
        </w:rPr>
        <w:t xml:space="preserve">“). </w:t>
      </w:r>
      <w:r w:rsidRPr="00071438">
        <w:rPr>
          <w:rFonts w:ascii="Times New Roman" w:hAnsi="Times New Roman"/>
          <w:color w:val="000000"/>
          <w:sz w:val="22"/>
          <w:szCs w:val="22"/>
          <w:lang w:val="sk-SK"/>
        </w:rPr>
        <w:t xml:space="preserve">List vlastníctva č. </w:t>
      </w:r>
      <w:r w:rsidRPr="00D16F80">
        <w:rPr>
          <w:rFonts w:ascii="Times New Roman" w:hAnsi="Times New Roman"/>
          <w:b/>
          <w:color w:val="000000"/>
          <w:sz w:val="22"/>
          <w:szCs w:val="22"/>
          <w:lang w:val="sk-SK"/>
        </w:rPr>
        <w:t>4</w:t>
      </w:r>
      <w:r w:rsidR="00D16F80" w:rsidRPr="00D16F80">
        <w:rPr>
          <w:rFonts w:ascii="Times New Roman" w:hAnsi="Times New Roman"/>
          <w:b/>
          <w:color w:val="000000"/>
          <w:sz w:val="22"/>
          <w:szCs w:val="22"/>
          <w:lang w:val="sk-SK"/>
        </w:rPr>
        <w:t>38</w:t>
      </w:r>
      <w:r w:rsidRPr="00071438">
        <w:rPr>
          <w:rFonts w:ascii="Times New Roman" w:hAnsi="Times New Roman"/>
          <w:color w:val="000000"/>
          <w:sz w:val="22"/>
          <w:szCs w:val="22"/>
          <w:lang w:val="sk-SK"/>
        </w:rPr>
        <w:t xml:space="preserve"> tvorí </w:t>
      </w:r>
      <w:r w:rsidRPr="00071438">
        <w:rPr>
          <w:rFonts w:ascii="Times New Roman" w:hAnsi="Times New Roman"/>
          <w:i/>
          <w:color w:val="000000"/>
          <w:sz w:val="22"/>
          <w:szCs w:val="22"/>
          <w:lang w:val="sk-SK"/>
        </w:rPr>
        <w:t>Prílohu č. 1</w:t>
      </w:r>
      <w:r w:rsidRPr="00071438">
        <w:rPr>
          <w:rFonts w:ascii="Times New Roman" w:hAnsi="Times New Roman"/>
          <w:b/>
          <w:i/>
          <w:color w:val="000000"/>
          <w:sz w:val="22"/>
          <w:szCs w:val="22"/>
          <w:lang w:val="sk-SK"/>
        </w:rPr>
        <w:t xml:space="preserve"> </w:t>
      </w:r>
      <w:r w:rsidRPr="00071438">
        <w:rPr>
          <w:rFonts w:ascii="Times New Roman" w:hAnsi="Times New Roman"/>
          <w:color w:val="000000"/>
          <w:sz w:val="22"/>
          <w:szCs w:val="22"/>
          <w:lang w:val="sk-SK"/>
        </w:rPr>
        <w:t>a neoddeliteľnú súčasť Zmluvy.</w:t>
      </w:r>
    </w:p>
    <w:p w:rsidR="00C1262B" w:rsidRPr="00071438" w:rsidRDefault="00C1262B" w:rsidP="0074130E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:rsidR="0074130E" w:rsidRPr="00071438" w:rsidRDefault="0074130E" w:rsidP="0074130E">
      <w:pPr>
        <w:tabs>
          <w:tab w:val="center" w:pos="4535"/>
        </w:tabs>
        <w:spacing w:line="360" w:lineRule="auto"/>
        <w:jc w:val="center"/>
        <w:rPr>
          <w:rFonts w:ascii="Times New Roman" w:hAnsi="Times New Roman"/>
          <w:b/>
          <w:sz w:val="22"/>
          <w:szCs w:val="22"/>
          <w:lang w:val="sk-SK"/>
        </w:rPr>
      </w:pPr>
      <w:r w:rsidRPr="00071438">
        <w:rPr>
          <w:rFonts w:ascii="Times New Roman" w:hAnsi="Times New Roman"/>
          <w:b/>
          <w:sz w:val="22"/>
          <w:szCs w:val="22"/>
          <w:lang w:val="sk-SK"/>
        </w:rPr>
        <w:t>Článok II.</w:t>
      </w:r>
    </w:p>
    <w:p w:rsidR="0074130E" w:rsidRPr="00071438" w:rsidRDefault="0074130E" w:rsidP="0074130E">
      <w:pPr>
        <w:tabs>
          <w:tab w:val="center" w:pos="4512"/>
        </w:tabs>
        <w:spacing w:line="360" w:lineRule="auto"/>
        <w:jc w:val="center"/>
        <w:rPr>
          <w:rFonts w:ascii="Times New Roman" w:hAnsi="Times New Roman"/>
          <w:b/>
          <w:sz w:val="22"/>
          <w:szCs w:val="22"/>
          <w:lang w:val="sk-SK"/>
        </w:rPr>
      </w:pPr>
      <w:r w:rsidRPr="00071438">
        <w:rPr>
          <w:rFonts w:ascii="Times New Roman" w:hAnsi="Times New Roman"/>
          <w:b/>
          <w:sz w:val="22"/>
          <w:szCs w:val="22"/>
          <w:lang w:val="sk-SK"/>
        </w:rPr>
        <w:t>Predmet Zmluvy</w:t>
      </w:r>
    </w:p>
    <w:p w:rsidR="0074130E" w:rsidRPr="00071438" w:rsidRDefault="0074130E" w:rsidP="0074130E">
      <w:pPr>
        <w:spacing w:line="360" w:lineRule="auto"/>
        <w:jc w:val="both"/>
        <w:rPr>
          <w:rFonts w:ascii="Times New Roman" w:hAnsi="Times New Roman"/>
          <w:b/>
          <w:sz w:val="22"/>
          <w:szCs w:val="22"/>
          <w:lang w:val="sk-SK"/>
        </w:rPr>
      </w:pPr>
    </w:p>
    <w:p w:rsidR="0074130E" w:rsidRPr="00071438" w:rsidRDefault="0074130E" w:rsidP="0074130E">
      <w:pPr>
        <w:tabs>
          <w:tab w:val="left" w:pos="567"/>
          <w:tab w:val="left" w:pos="851"/>
        </w:tabs>
        <w:spacing w:line="360" w:lineRule="auto"/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071438">
        <w:rPr>
          <w:rFonts w:ascii="Times New Roman" w:hAnsi="Times New Roman"/>
          <w:color w:val="000000"/>
          <w:sz w:val="22"/>
          <w:szCs w:val="22"/>
          <w:lang w:val="sk-SK"/>
        </w:rPr>
        <w:t>Touto Zmluvou Predávajúci predáva zo svojho výlučného vlastníctva Kupujúcemu Nehnuteľnosti, a to</w:t>
      </w:r>
      <w:r w:rsidRPr="00071438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071438">
        <w:rPr>
          <w:rFonts w:ascii="Times New Roman" w:hAnsi="Times New Roman"/>
          <w:color w:val="000000"/>
          <w:sz w:val="22"/>
          <w:szCs w:val="22"/>
          <w:lang w:val="sk-SK"/>
        </w:rPr>
        <w:t>za dohodnutú kúpnu cenu uvedenú v Článku IV. Zmluvy a Kupujúci ich kupuje od Predávajúceho do svojho výlučného vlastníctva</w:t>
      </w:r>
      <w:r w:rsidRPr="00071438">
        <w:rPr>
          <w:rFonts w:ascii="Times New Roman" w:hAnsi="Times New Roman"/>
          <w:sz w:val="22"/>
          <w:szCs w:val="22"/>
          <w:lang w:val="sk-SK"/>
        </w:rPr>
        <w:t xml:space="preserve">, </w:t>
      </w:r>
      <w:r w:rsidRPr="00071438">
        <w:rPr>
          <w:rFonts w:ascii="Times New Roman" w:hAnsi="Times New Roman"/>
          <w:color w:val="000000"/>
          <w:sz w:val="22"/>
          <w:szCs w:val="22"/>
          <w:lang w:val="sk-SK"/>
        </w:rPr>
        <w:t>za dohodnutú kúpnu cenu uvedenú v Článku IV. Zmluvy.</w:t>
      </w:r>
    </w:p>
    <w:p w:rsidR="0074130E" w:rsidRPr="00071438" w:rsidRDefault="0074130E" w:rsidP="0074130E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sk-SK"/>
        </w:rPr>
      </w:pPr>
    </w:p>
    <w:p w:rsidR="0074130E" w:rsidRPr="00071438" w:rsidRDefault="0074130E" w:rsidP="0074130E">
      <w:pPr>
        <w:spacing w:line="360" w:lineRule="auto"/>
        <w:jc w:val="center"/>
        <w:rPr>
          <w:rFonts w:ascii="Times New Roman" w:hAnsi="Times New Roman"/>
          <w:sz w:val="22"/>
          <w:szCs w:val="22"/>
          <w:lang w:val="sk-SK"/>
        </w:rPr>
      </w:pPr>
      <w:r w:rsidRPr="00071438">
        <w:rPr>
          <w:rFonts w:ascii="Times New Roman" w:hAnsi="Times New Roman"/>
          <w:b/>
          <w:sz w:val="22"/>
          <w:szCs w:val="22"/>
          <w:lang w:val="sk-SK"/>
        </w:rPr>
        <w:t>Článok III.</w:t>
      </w:r>
    </w:p>
    <w:p w:rsidR="0074130E" w:rsidRPr="00071438" w:rsidRDefault="00223D30" w:rsidP="00223D30">
      <w:pPr>
        <w:pStyle w:val="Nadpis2"/>
        <w:keepNext w:val="0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</w:t>
      </w:r>
      <w:proofErr w:type="spellStart"/>
      <w:r w:rsidR="0074130E" w:rsidRPr="00071438">
        <w:rPr>
          <w:rFonts w:ascii="Times New Roman" w:hAnsi="Times New Roman"/>
          <w:sz w:val="22"/>
          <w:szCs w:val="22"/>
        </w:rPr>
        <w:t>Stav</w:t>
      </w:r>
      <w:proofErr w:type="spellEnd"/>
      <w:r w:rsidR="0074130E" w:rsidRPr="00071438"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</w:t>
      </w:r>
      <w:r w:rsidR="0074130E" w:rsidRPr="00071438">
        <w:rPr>
          <w:rFonts w:ascii="Times New Roman" w:hAnsi="Times New Roman"/>
          <w:sz w:val="22"/>
          <w:szCs w:val="22"/>
        </w:rPr>
        <w:t>redmetu</w:t>
      </w:r>
      <w:proofErr w:type="spellEnd"/>
      <w:r w:rsidR="0074130E" w:rsidRPr="0007143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4130E" w:rsidRPr="00071438">
        <w:rPr>
          <w:rFonts w:ascii="Times New Roman" w:hAnsi="Times New Roman"/>
          <w:sz w:val="22"/>
          <w:szCs w:val="22"/>
        </w:rPr>
        <w:t>kúpy</w:t>
      </w:r>
      <w:proofErr w:type="spellEnd"/>
    </w:p>
    <w:p w:rsidR="0074130E" w:rsidRPr="00071438" w:rsidRDefault="0074130E" w:rsidP="0074130E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</w:p>
    <w:p w:rsidR="0074130E" w:rsidRPr="00071438" w:rsidRDefault="0074130E" w:rsidP="0074130E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  <w:r w:rsidRPr="00071438">
        <w:rPr>
          <w:rFonts w:ascii="Times New Roman" w:hAnsi="Times New Roman"/>
          <w:sz w:val="22"/>
          <w:szCs w:val="22"/>
          <w:lang w:val="sk-SK"/>
        </w:rPr>
        <w:t xml:space="preserve">Predávajúci týmto vyhlasuje, že mu nie sú známe také vady a poškodenia Nehnuteľností, na ktoré by mal Kupujúceho osobitne upozorniť. </w:t>
      </w:r>
    </w:p>
    <w:p w:rsidR="0074130E" w:rsidRPr="00071438" w:rsidRDefault="0074130E" w:rsidP="0074130E">
      <w:pPr>
        <w:tabs>
          <w:tab w:val="center" w:pos="4512"/>
        </w:tabs>
        <w:spacing w:line="360" w:lineRule="auto"/>
        <w:jc w:val="center"/>
        <w:rPr>
          <w:rFonts w:ascii="Times New Roman" w:hAnsi="Times New Roman"/>
          <w:b/>
          <w:sz w:val="22"/>
          <w:szCs w:val="22"/>
          <w:lang w:val="sk-SK"/>
        </w:rPr>
      </w:pPr>
    </w:p>
    <w:p w:rsidR="0074130E" w:rsidRPr="00071438" w:rsidRDefault="0074130E" w:rsidP="0074130E">
      <w:pPr>
        <w:tabs>
          <w:tab w:val="center" w:pos="4512"/>
        </w:tabs>
        <w:spacing w:line="360" w:lineRule="auto"/>
        <w:jc w:val="center"/>
        <w:rPr>
          <w:rFonts w:ascii="Times New Roman" w:hAnsi="Times New Roman"/>
          <w:sz w:val="22"/>
          <w:szCs w:val="22"/>
          <w:lang w:val="sk-SK"/>
        </w:rPr>
      </w:pPr>
      <w:r w:rsidRPr="00071438">
        <w:rPr>
          <w:rFonts w:ascii="Times New Roman" w:hAnsi="Times New Roman"/>
          <w:b/>
          <w:sz w:val="22"/>
          <w:szCs w:val="22"/>
          <w:lang w:val="sk-SK"/>
        </w:rPr>
        <w:t>Článok IV.</w:t>
      </w:r>
    </w:p>
    <w:p w:rsidR="0074130E" w:rsidRPr="00071438" w:rsidRDefault="0074130E" w:rsidP="0074130E">
      <w:pPr>
        <w:tabs>
          <w:tab w:val="center" w:pos="4512"/>
        </w:tabs>
        <w:spacing w:line="360" w:lineRule="auto"/>
        <w:jc w:val="center"/>
        <w:rPr>
          <w:rFonts w:ascii="Times New Roman" w:hAnsi="Times New Roman"/>
          <w:sz w:val="22"/>
          <w:szCs w:val="22"/>
          <w:lang w:val="sk-SK"/>
        </w:rPr>
      </w:pPr>
      <w:r w:rsidRPr="00071438">
        <w:rPr>
          <w:rFonts w:ascii="Times New Roman" w:hAnsi="Times New Roman"/>
          <w:b/>
          <w:sz w:val="22"/>
          <w:szCs w:val="22"/>
          <w:lang w:val="sk-SK"/>
        </w:rPr>
        <w:t>Kúpna cena a spôsob jej zaplatenia</w:t>
      </w:r>
    </w:p>
    <w:p w:rsidR="0074130E" w:rsidRPr="00071438" w:rsidRDefault="00D16F80" w:rsidP="0074130E">
      <w:pPr>
        <w:spacing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  <w:r w:rsidRPr="00037AE8">
        <w:rPr>
          <w:rFonts w:ascii="Times New Roman" w:hAnsi="Times New Roman"/>
          <w:b/>
          <w:sz w:val="22"/>
          <w:szCs w:val="22"/>
          <w:lang w:val="sk-SK"/>
        </w:rPr>
        <w:t>1</w:t>
      </w:r>
      <w:r>
        <w:rPr>
          <w:rFonts w:ascii="Times New Roman" w:hAnsi="Times New Roman"/>
          <w:sz w:val="22"/>
          <w:szCs w:val="22"/>
          <w:lang w:val="sk-SK"/>
        </w:rPr>
        <w:t>. Súhlas na kúpu pozemku</w:t>
      </w:r>
      <w:r w:rsidR="00037AE8">
        <w:rPr>
          <w:rFonts w:ascii="Times New Roman" w:hAnsi="Times New Roman"/>
          <w:sz w:val="22"/>
          <w:szCs w:val="22"/>
          <w:lang w:val="sk-SK"/>
        </w:rPr>
        <w:t xml:space="preserve"> vedené na </w:t>
      </w:r>
      <w:r w:rsidR="00037AE8" w:rsidRPr="00037AE8">
        <w:rPr>
          <w:rFonts w:ascii="Times New Roman" w:hAnsi="Times New Roman"/>
          <w:b/>
          <w:sz w:val="22"/>
          <w:szCs w:val="22"/>
          <w:lang w:val="sk-SK"/>
        </w:rPr>
        <w:t>LV č.438</w:t>
      </w:r>
      <w:r w:rsidR="00037AE8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="00037AE8">
        <w:rPr>
          <w:rFonts w:ascii="Times New Roman" w:hAnsi="Times New Roman"/>
          <w:sz w:val="22"/>
          <w:szCs w:val="22"/>
          <w:lang w:val="sk-SK"/>
        </w:rPr>
        <w:t>par.č</w:t>
      </w:r>
      <w:proofErr w:type="spellEnd"/>
      <w:r w:rsidR="00037AE8">
        <w:rPr>
          <w:rFonts w:ascii="Times New Roman" w:hAnsi="Times New Roman"/>
          <w:sz w:val="22"/>
          <w:szCs w:val="22"/>
          <w:lang w:val="sk-SK"/>
        </w:rPr>
        <w:t xml:space="preserve">. </w:t>
      </w:r>
      <w:r w:rsidR="00037AE8" w:rsidRPr="00037AE8">
        <w:rPr>
          <w:rFonts w:ascii="Times New Roman" w:hAnsi="Times New Roman"/>
          <w:b/>
          <w:sz w:val="22"/>
          <w:szCs w:val="22"/>
          <w:lang w:val="sk-SK"/>
        </w:rPr>
        <w:t>166/1</w:t>
      </w:r>
      <w:r w:rsidR="00037AE8">
        <w:rPr>
          <w:rFonts w:ascii="Times New Roman" w:hAnsi="Times New Roman"/>
          <w:sz w:val="22"/>
          <w:szCs w:val="22"/>
          <w:lang w:val="sk-SK"/>
        </w:rPr>
        <w:t xml:space="preserve"> vo výmere </w:t>
      </w:r>
      <w:r w:rsidR="00037AE8" w:rsidRPr="00037AE8">
        <w:rPr>
          <w:rFonts w:ascii="Times New Roman" w:hAnsi="Times New Roman"/>
          <w:b/>
          <w:sz w:val="22"/>
          <w:szCs w:val="22"/>
          <w:lang w:val="sk-SK"/>
        </w:rPr>
        <w:t>327 m²</w:t>
      </w:r>
      <w:r w:rsidR="00037AE8">
        <w:rPr>
          <w:rFonts w:ascii="Times New Roman" w:hAnsi="Times New Roman"/>
          <w:sz w:val="22"/>
          <w:szCs w:val="22"/>
          <w:lang w:val="sk-SK"/>
        </w:rPr>
        <w:t xml:space="preserve"> ako zastavená plocha </w:t>
      </w:r>
      <w:r>
        <w:rPr>
          <w:rFonts w:ascii="Times New Roman" w:hAnsi="Times New Roman"/>
          <w:sz w:val="22"/>
          <w:szCs w:val="22"/>
          <w:lang w:val="sk-SK"/>
        </w:rPr>
        <w:t xml:space="preserve"> schválilo Obecné zastupiteľstvo obce Lenartovce na svojom riadnom zasadnutí zo dňa </w:t>
      </w:r>
      <w:r w:rsidRPr="00037AE8">
        <w:rPr>
          <w:rFonts w:ascii="Times New Roman" w:hAnsi="Times New Roman"/>
          <w:b/>
          <w:sz w:val="22"/>
          <w:szCs w:val="22"/>
          <w:lang w:val="sk-SK"/>
        </w:rPr>
        <w:t>28.02.2019</w:t>
      </w:r>
      <w:r>
        <w:rPr>
          <w:rFonts w:ascii="Times New Roman" w:hAnsi="Times New Roman"/>
          <w:sz w:val="22"/>
          <w:szCs w:val="22"/>
          <w:lang w:val="sk-SK"/>
        </w:rPr>
        <w:t xml:space="preserve"> s uznesením číslo </w:t>
      </w:r>
      <w:r w:rsidRPr="00037AE8">
        <w:rPr>
          <w:rFonts w:ascii="Times New Roman" w:hAnsi="Times New Roman"/>
          <w:b/>
          <w:sz w:val="22"/>
          <w:szCs w:val="22"/>
          <w:lang w:val="sk-SK"/>
        </w:rPr>
        <w:t>4/2019</w:t>
      </w:r>
      <w:r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7D1698">
        <w:rPr>
          <w:rFonts w:ascii="Times New Roman" w:hAnsi="Times New Roman"/>
          <w:sz w:val="22"/>
          <w:szCs w:val="22"/>
          <w:lang w:val="sk-SK"/>
        </w:rPr>
        <w:t xml:space="preserve">a kúpna cena bola stanovená na </w:t>
      </w:r>
      <w:r w:rsidR="007D1698" w:rsidRPr="00EB74E7">
        <w:rPr>
          <w:rFonts w:ascii="Times New Roman" w:hAnsi="Times New Roman"/>
          <w:b/>
          <w:sz w:val="22"/>
          <w:szCs w:val="22"/>
          <w:lang w:val="sk-SK"/>
        </w:rPr>
        <w:t>3 -€/m².</w:t>
      </w:r>
      <w:r w:rsidR="007D1698">
        <w:rPr>
          <w:rFonts w:ascii="Times New Roman" w:hAnsi="Times New Roman"/>
          <w:sz w:val="22"/>
          <w:szCs w:val="22"/>
          <w:lang w:val="sk-SK"/>
        </w:rPr>
        <w:t>Obec kupuje pozemok do svojho vlastníctva za účelom vysporiadania v</w:t>
      </w:r>
      <w:r w:rsidR="00037AE8">
        <w:rPr>
          <w:rFonts w:ascii="Times New Roman" w:hAnsi="Times New Roman"/>
          <w:sz w:val="22"/>
          <w:szCs w:val="22"/>
          <w:lang w:val="sk-SK"/>
        </w:rPr>
        <w:t>lastníckeho práva pod chodníkom pre peších. Hlasovanie: počet poslancov:7 , hlasovalo za 6, neprítomný 1 ,zdržal sa 0.</w:t>
      </w:r>
    </w:p>
    <w:p w:rsidR="0074130E" w:rsidRPr="00071438" w:rsidRDefault="00037AE8" w:rsidP="0074130E">
      <w:pPr>
        <w:keepLines/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="SimSun" w:hAnsi="Times New Roman"/>
          <w:sz w:val="22"/>
          <w:szCs w:val="22"/>
          <w:lang w:val="sk-SK" w:eastAsia="zh-CN"/>
        </w:rPr>
      </w:pPr>
      <w:r>
        <w:rPr>
          <w:rFonts w:ascii="Times New Roman" w:hAnsi="Times New Roman"/>
          <w:b/>
          <w:sz w:val="22"/>
          <w:szCs w:val="22"/>
          <w:lang w:val="sk-SK"/>
        </w:rPr>
        <w:t>2</w:t>
      </w:r>
      <w:r w:rsidR="0074130E" w:rsidRPr="00071438">
        <w:rPr>
          <w:rFonts w:ascii="Times New Roman" w:hAnsi="Times New Roman"/>
          <w:b/>
          <w:sz w:val="22"/>
          <w:szCs w:val="22"/>
          <w:lang w:val="sk-SK"/>
        </w:rPr>
        <w:t>.</w:t>
      </w:r>
      <w:r w:rsidR="0074130E" w:rsidRPr="00071438">
        <w:rPr>
          <w:rFonts w:ascii="Times New Roman" w:hAnsi="Times New Roman"/>
          <w:sz w:val="22"/>
          <w:szCs w:val="22"/>
          <w:lang w:val="sk-SK"/>
        </w:rPr>
        <w:t xml:space="preserve"> Dohodnutá kúpna cena za predaj Predmetu kúpy predstavuje sumu vo výške </w:t>
      </w:r>
      <w:r w:rsidR="009A53F9">
        <w:rPr>
          <w:rFonts w:ascii="Times New Roman" w:hAnsi="Times New Roman"/>
          <w:b/>
          <w:sz w:val="22"/>
          <w:szCs w:val="22"/>
          <w:lang w:val="sk-SK"/>
        </w:rPr>
        <w:t>981</w:t>
      </w:r>
      <w:r w:rsidR="0074130E" w:rsidRPr="00071438">
        <w:rPr>
          <w:rFonts w:ascii="Times New Roman" w:hAnsi="Times New Roman"/>
          <w:sz w:val="22"/>
          <w:szCs w:val="22"/>
          <w:lang w:val="sk-SK"/>
        </w:rPr>
        <w:t>,- Eur (</w:t>
      </w:r>
      <w:r w:rsidR="0074130E">
        <w:rPr>
          <w:rFonts w:ascii="Times New Roman" w:hAnsi="Times New Roman"/>
          <w:sz w:val="22"/>
          <w:szCs w:val="22"/>
          <w:lang w:val="sk-SK"/>
        </w:rPr>
        <w:t>tristo- päťdesiatštyri</w:t>
      </w:r>
      <w:r w:rsidR="0074130E" w:rsidRPr="00071438">
        <w:rPr>
          <w:rFonts w:ascii="Times New Roman" w:hAnsi="Times New Roman"/>
          <w:sz w:val="22"/>
          <w:szCs w:val="22"/>
          <w:lang w:val="sk-SK"/>
        </w:rPr>
        <w:t xml:space="preserve">  Eur) [predtým v texte a ďalej len „</w:t>
      </w:r>
      <w:r w:rsidR="0074130E" w:rsidRPr="00071438">
        <w:rPr>
          <w:rFonts w:ascii="Times New Roman" w:hAnsi="Times New Roman"/>
          <w:b/>
          <w:sz w:val="22"/>
          <w:szCs w:val="22"/>
          <w:lang w:val="sk-SK"/>
        </w:rPr>
        <w:t>Kúpna cena</w:t>
      </w:r>
      <w:r w:rsidR="0074130E" w:rsidRPr="00071438">
        <w:rPr>
          <w:rFonts w:ascii="Times New Roman" w:hAnsi="Times New Roman"/>
          <w:sz w:val="22"/>
          <w:szCs w:val="22"/>
          <w:lang w:val="sk-SK"/>
        </w:rPr>
        <w:t xml:space="preserve">“], ktorá bude zaplatená Predávajúcemu </w:t>
      </w:r>
      <w:r w:rsidR="0074130E">
        <w:rPr>
          <w:rFonts w:ascii="Times New Roman" w:hAnsi="Times New Roman"/>
          <w:sz w:val="22"/>
          <w:szCs w:val="22"/>
          <w:lang w:val="sk-SK"/>
        </w:rPr>
        <w:t>v hotovosti.</w:t>
      </w:r>
      <w:r w:rsidR="0074130E" w:rsidRPr="00071438">
        <w:rPr>
          <w:rFonts w:ascii="Times New Roman" w:hAnsi="Times New Roman"/>
          <w:sz w:val="22"/>
          <w:szCs w:val="22"/>
          <w:lang w:val="sk-SK"/>
        </w:rPr>
        <w:t xml:space="preserve"> </w:t>
      </w:r>
    </w:p>
    <w:p w:rsidR="0074130E" w:rsidRPr="00E76790" w:rsidRDefault="00037AE8" w:rsidP="00E76790">
      <w:pPr>
        <w:pStyle w:val="Zkladntext"/>
        <w:keepLines/>
        <w:widowControl/>
        <w:tabs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>3</w:t>
      </w:r>
      <w:r w:rsidR="0074130E" w:rsidRPr="00071438">
        <w:rPr>
          <w:rFonts w:ascii="Times New Roman" w:hAnsi="Times New Roman"/>
          <w:b/>
          <w:sz w:val="22"/>
          <w:szCs w:val="22"/>
          <w:lang w:val="sk-SK"/>
        </w:rPr>
        <w:t>.</w:t>
      </w:r>
      <w:r w:rsidR="0074130E" w:rsidRPr="00071438">
        <w:rPr>
          <w:rFonts w:ascii="Times New Roman" w:hAnsi="Times New Roman"/>
          <w:b/>
          <w:sz w:val="22"/>
          <w:szCs w:val="22"/>
          <w:lang w:val="sk-SK"/>
        </w:rPr>
        <w:tab/>
      </w:r>
      <w:r w:rsidR="0074130E" w:rsidRPr="00071438">
        <w:rPr>
          <w:rFonts w:ascii="Times New Roman" w:hAnsi="Times New Roman"/>
          <w:sz w:val="22"/>
          <w:szCs w:val="22"/>
          <w:lang w:val="sk-SK"/>
        </w:rPr>
        <w:t>Zmluvné strany potvrdzujú, že Kúpnu cenu uvedenú v bode 1 dohodli v súlade s </w:t>
      </w:r>
      <w:proofErr w:type="spellStart"/>
      <w:r w:rsidR="0074130E" w:rsidRPr="00071438">
        <w:rPr>
          <w:rFonts w:ascii="Times New Roman" w:hAnsi="Times New Roman"/>
          <w:sz w:val="22"/>
          <w:szCs w:val="22"/>
          <w:lang w:val="sk-SK"/>
        </w:rPr>
        <w:t>ust</w:t>
      </w:r>
      <w:proofErr w:type="spellEnd"/>
      <w:r w:rsidR="0074130E" w:rsidRPr="00071438">
        <w:rPr>
          <w:rFonts w:ascii="Times New Roman" w:hAnsi="Times New Roman"/>
          <w:sz w:val="22"/>
          <w:szCs w:val="22"/>
          <w:lang w:val="sk-SK"/>
        </w:rPr>
        <w:t>. § 589 Občianskeho zákonníka.</w:t>
      </w:r>
    </w:p>
    <w:p w:rsidR="0074130E" w:rsidRPr="00071438" w:rsidRDefault="0074130E" w:rsidP="0074130E">
      <w:pPr>
        <w:tabs>
          <w:tab w:val="center" w:pos="4512"/>
        </w:tabs>
        <w:spacing w:line="360" w:lineRule="auto"/>
        <w:jc w:val="center"/>
        <w:rPr>
          <w:rFonts w:ascii="Times New Roman" w:hAnsi="Times New Roman"/>
          <w:b/>
          <w:sz w:val="22"/>
          <w:szCs w:val="22"/>
          <w:lang w:val="sk-SK"/>
        </w:rPr>
      </w:pPr>
      <w:r w:rsidRPr="00071438">
        <w:rPr>
          <w:rFonts w:ascii="Times New Roman" w:hAnsi="Times New Roman"/>
          <w:b/>
          <w:sz w:val="22"/>
          <w:szCs w:val="22"/>
          <w:lang w:val="sk-SK"/>
        </w:rPr>
        <w:t>Článok V.</w:t>
      </w:r>
    </w:p>
    <w:p w:rsidR="0074130E" w:rsidRPr="00071438" w:rsidRDefault="0074130E" w:rsidP="0074130E">
      <w:pPr>
        <w:tabs>
          <w:tab w:val="center" w:pos="4512"/>
        </w:tabs>
        <w:spacing w:line="360" w:lineRule="auto"/>
        <w:jc w:val="center"/>
        <w:rPr>
          <w:rFonts w:ascii="Times New Roman" w:hAnsi="Times New Roman"/>
          <w:b/>
          <w:sz w:val="22"/>
          <w:szCs w:val="22"/>
          <w:lang w:val="sk-SK"/>
        </w:rPr>
      </w:pPr>
      <w:r w:rsidRPr="00071438">
        <w:rPr>
          <w:rFonts w:ascii="Times New Roman" w:hAnsi="Times New Roman"/>
          <w:b/>
          <w:sz w:val="22"/>
          <w:szCs w:val="22"/>
          <w:lang w:val="sk-SK"/>
        </w:rPr>
        <w:t>Osobitné dojednania Zmluvných strán</w:t>
      </w:r>
    </w:p>
    <w:p w:rsidR="0074130E" w:rsidRPr="00071438" w:rsidRDefault="0074130E" w:rsidP="0074130E">
      <w:pPr>
        <w:tabs>
          <w:tab w:val="center" w:pos="4512"/>
        </w:tabs>
        <w:spacing w:line="360" w:lineRule="auto"/>
        <w:jc w:val="center"/>
        <w:rPr>
          <w:rFonts w:ascii="Times New Roman" w:hAnsi="Times New Roman"/>
          <w:b/>
          <w:sz w:val="22"/>
          <w:szCs w:val="22"/>
          <w:lang w:val="sk-SK"/>
        </w:rPr>
      </w:pPr>
    </w:p>
    <w:p w:rsidR="0074130E" w:rsidRPr="00071438" w:rsidRDefault="0074130E" w:rsidP="0074130E">
      <w:pPr>
        <w:pStyle w:val="Default"/>
        <w:widowControl w:val="0"/>
        <w:tabs>
          <w:tab w:val="left" w:pos="-3060"/>
          <w:tab w:val="left" w:pos="-2700"/>
          <w:tab w:val="left" w:pos="426"/>
          <w:tab w:val="left" w:pos="993"/>
        </w:tabs>
        <w:spacing w:line="360" w:lineRule="auto"/>
        <w:jc w:val="both"/>
        <w:rPr>
          <w:rFonts w:ascii="Times New Roman" w:hAnsi="Times New Roman"/>
          <w:b/>
          <w:sz w:val="22"/>
          <w:szCs w:val="22"/>
          <w:lang w:val="sk-SK"/>
        </w:rPr>
      </w:pPr>
      <w:r w:rsidRPr="00071438">
        <w:rPr>
          <w:rFonts w:ascii="Times New Roman" w:hAnsi="Times New Roman"/>
          <w:b/>
          <w:sz w:val="22"/>
          <w:szCs w:val="22"/>
          <w:lang w:val="sk-SK"/>
        </w:rPr>
        <w:t>1.</w:t>
      </w:r>
      <w:r w:rsidRPr="00071438">
        <w:rPr>
          <w:rFonts w:ascii="Times New Roman" w:hAnsi="Times New Roman"/>
          <w:sz w:val="22"/>
          <w:szCs w:val="22"/>
          <w:lang w:val="sk-SK"/>
        </w:rPr>
        <w:t xml:space="preserve"> Zmluvné strany sa zaväzujú pravdivo informovať o dôležitých otázkach prevodu Predmetu kúpy podľa Zmluvy, a to vrátane vyhlásení uvedených nižšie.</w:t>
      </w:r>
      <w:r w:rsidRPr="00071438">
        <w:rPr>
          <w:rFonts w:ascii="Times New Roman" w:hAnsi="Times New Roman"/>
          <w:b/>
          <w:sz w:val="22"/>
          <w:szCs w:val="22"/>
          <w:lang w:val="sk-SK"/>
        </w:rPr>
        <w:t xml:space="preserve"> </w:t>
      </w:r>
    </w:p>
    <w:p w:rsidR="0074130E" w:rsidRPr="00071438" w:rsidRDefault="0074130E" w:rsidP="0074130E">
      <w:pPr>
        <w:pStyle w:val="Default"/>
        <w:widowControl w:val="0"/>
        <w:tabs>
          <w:tab w:val="left" w:pos="-3060"/>
          <w:tab w:val="left" w:pos="-2700"/>
          <w:tab w:val="left" w:pos="426"/>
          <w:tab w:val="left" w:pos="993"/>
        </w:tabs>
        <w:spacing w:line="360" w:lineRule="auto"/>
        <w:jc w:val="both"/>
        <w:rPr>
          <w:rFonts w:ascii="Times New Roman" w:hAnsi="Times New Roman"/>
          <w:b/>
          <w:bCs/>
          <w:sz w:val="22"/>
          <w:szCs w:val="22"/>
          <w:lang w:val="sk-SK"/>
        </w:rPr>
      </w:pPr>
      <w:r w:rsidRPr="00071438">
        <w:rPr>
          <w:rFonts w:ascii="Times New Roman" w:hAnsi="Times New Roman"/>
          <w:b/>
          <w:sz w:val="22"/>
          <w:szCs w:val="22"/>
          <w:lang w:val="sk-SK"/>
        </w:rPr>
        <w:t>2.</w:t>
      </w:r>
      <w:r w:rsidRPr="00071438">
        <w:rPr>
          <w:rFonts w:ascii="Times New Roman" w:hAnsi="Times New Roman"/>
          <w:sz w:val="22"/>
          <w:szCs w:val="22"/>
          <w:lang w:val="sk-SK"/>
        </w:rPr>
        <w:t xml:space="preserve"> Zmluvné strany prehlasujú, že ich zmluvná voľnosť nie je ničím obmedzená a nie sú im známe žiadne okolnosti, ktoré by túto voľnosť obmedzovali.</w:t>
      </w:r>
      <w:r w:rsidRPr="00071438">
        <w:rPr>
          <w:rFonts w:ascii="Times New Roman" w:hAnsi="Times New Roman"/>
          <w:b/>
          <w:bCs/>
          <w:sz w:val="22"/>
          <w:szCs w:val="22"/>
          <w:lang w:val="sk-SK"/>
        </w:rPr>
        <w:t xml:space="preserve"> </w:t>
      </w:r>
    </w:p>
    <w:p w:rsidR="0074130E" w:rsidRPr="00071438" w:rsidRDefault="0074130E" w:rsidP="0074130E">
      <w:pPr>
        <w:pStyle w:val="Default"/>
        <w:widowControl w:val="0"/>
        <w:tabs>
          <w:tab w:val="left" w:pos="-3060"/>
          <w:tab w:val="left" w:pos="-2700"/>
          <w:tab w:val="left" w:pos="284"/>
          <w:tab w:val="left" w:pos="993"/>
        </w:tabs>
        <w:spacing w:line="360" w:lineRule="auto"/>
        <w:jc w:val="both"/>
        <w:rPr>
          <w:rFonts w:ascii="Times New Roman" w:hAnsi="Times New Roman"/>
          <w:b/>
          <w:bCs/>
          <w:sz w:val="22"/>
          <w:szCs w:val="22"/>
          <w:lang w:val="sk-SK"/>
        </w:rPr>
      </w:pPr>
      <w:r w:rsidRPr="00071438">
        <w:rPr>
          <w:rFonts w:ascii="Times New Roman" w:hAnsi="Times New Roman"/>
          <w:b/>
          <w:bCs/>
          <w:sz w:val="22"/>
          <w:szCs w:val="22"/>
          <w:lang w:val="sk-SK"/>
        </w:rPr>
        <w:t>3.</w:t>
      </w:r>
      <w:r w:rsidRPr="00071438">
        <w:rPr>
          <w:rFonts w:ascii="Times New Roman" w:hAnsi="Times New Roman"/>
          <w:sz w:val="22"/>
          <w:szCs w:val="22"/>
          <w:lang w:val="sk-SK"/>
        </w:rPr>
        <w:tab/>
        <w:t>Predávajúci prehlasuje, že je oprávnený s Nehnuteľnosťami nakladať v plnom rozsahu. Predávajúci prehlasuje, že neexistujú žiadne rozhodnutia súdov, prípadne iných orgánov verejnej správy, ani žiadne zmluvy alebo dohody, v dôsledku ktorých by bolo alebo by mohlo byť vlastnícke právo Predávajúceho k Nehnuteľnostiam  akýmkoľvek spôsobom obmedzené alebo ohrozené, alebo by obmedzovali alebo mohli obmedzovať ich právo nakladať s Nehnuteľnosťami a podľa Zmluvy. Predávajúci prehlasuje, že nemá vedomosť o tom, že by si tretia osoba (osoby) uplatňovala akékoľvek právo z akéhokoľvek titulu k Nehnuteľnostiam.</w:t>
      </w:r>
      <w:r w:rsidRPr="00071438">
        <w:rPr>
          <w:rFonts w:ascii="Times New Roman" w:hAnsi="Times New Roman"/>
          <w:b/>
          <w:bCs/>
          <w:sz w:val="22"/>
          <w:szCs w:val="22"/>
          <w:lang w:val="sk-SK"/>
        </w:rPr>
        <w:t xml:space="preserve"> </w:t>
      </w:r>
    </w:p>
    <w:p w:rsidR="0074130E" w:rsidRPr="00071438" w:rsidRDefault="0074130E" w:rsidP="0074130E">
      <w:pPr>
        <w:pStyle w:val="Default"/>
        <w:widowControl w:val="0"/>
        <w:tabs>
          <w:tab w:val="left" w:pos="-3060"/>
          <w:tab w:val="left" w:pos="-2700"/>
        </w:tabs>
        <w:spacing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  <w:r w:rsidRPr="00071438">
        <w:rPr>
          <w:rFonts w:ascii="Times New Roman" w:hAnsi="Times New Roman"/>
          <w:b/>
          <w:bCs/>
          <w:sz w:val="22"/>
          <w:szCs w:val="22"/>
          <w:lang w:val="sk-SK"/>
        </w:rPr>
        <w:t>4.</w:t>
      </w:r>
      <w:r w:rsidRPr="00071438">
        <w:rPr>
          <w:rFonts w:ascii="Times New Roman" w:hAnsi="Times New Roman"/>
          <w:sz w:val="22"/>
          <w:szCs w:val="22"/>
          <w:lang w:val="sk-SK"/>
        </w:rPr>
        <w:t xml:space="preserve">  Predávajúci ďalej prehlasuje, že jeho vlastnícke právo k Nehnuteľnostiam nie je ničím obmedzené a na Nehnuteľnostiach  neviaznu žiadne záložné práva, vecné bremená, ťarchy, dlhy, nájomné práva a ani žiadne iné práva (nároky) tretích osôb.</w:t>
      </w:r>
    </w:p>
    <w:p w:rsidR="0074130E" w:rsidRPr="00071438" w:rsidRDefault="0074130E" w:rsidP="0074130E">
      <w:pPr>
        <w:pStyle w:val="Default"/>
        <w:widowControl w:val="0"/>
        <w:tabs>
          <w:tab w:val="left" w:pos="-3060"/>
          <w:tab w:val="left" w:pos="-2700"/>
          <w:tab w:val="left" w:pos="426"/>
          <w:tab w:val="left" w:pos="567"/>
          <w:tab w:val="left" w:pos="993"/>
        </w:tabs>
        <w:spacing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  <w:r w:rsidRPr="00071438">
        <w:rPr>
          <w:rFonts w:ascii="Times New Roman" w:hAnsi="Times New Roman"/>
          <w:b/>
          <w:sz w:val="22"/>
          <w:szCs w:val="22"/>
          <w:lang w:val="sk-SK"/>
        </w:rPr>
        <w:t>5.</w:t>
      </w:r>
      <w:r w:rsidRPr="00071438">
        <w:rPr>
          <w:rFonts w:ascii="Times New Roman" w:hAnsi="Times New Roman"/>
          <w:sz w:val="22"/>
          <w:szCs w:val="22"/>
          <w:lang w:val="sk-SK"/>
        </w:rPr>
        <w:t xml:space="preserve"> Zmluvné strany prehlasujú, že im nie sú známe žiadne okolnosti, ktoré by mali za následok neplatnosť Zmluvy, alebo by mohli ohroziť platnosť Zmluvy alebo riadne plnenie ich povinností a záväzkov podľa Zmluvy.</w:t>
      </w:r>
    </w:p>
    <w:p w:rsidR="0074130E" w:rsidRPr="00071438" w:rsidRDefault="0074130E" w:rsidP="0074130E">
      <w:pPr>
        <w:pStyle w:val="Default"/>
        <w:widowControl w:val="0"/>
        <w:tabs>
          <w:tab w:val="left" w:pos="-3060"/>
          <w:tab w:val="left" w:pos="-2700"/>
          <w:tab w:val="left" w:pos="426"/>
          <w:tab w:val="left" w:pos="567"/>
          <w:tab w:val="left" w:pos="993"/>
        </w:tabs>
        <w:spacing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  <w:r w:rsidRPr="00071438">
        <w:rPr>
          <w:rFonts w:ascii="Times New Roman" w:hAnsi="Times New Roman"/>
          <w:b/>
          <w:sz w:val="22"/>
          <w:szCs w:val="22"/>
          <w:lang w:val="sk-SK"/>
        </w:rPr>
        <w:t xml:space="preserve">6. </w:t>
      </w:r>
      <w:r w:rsidRPr="00071438">
        <w:rPr>
          <w:rFonts w:ascii="Times New Roman" w:hAnsi="Times New Roman"/>
          <w:sz w:val="22"/>
          <w:szCs w:val="22"/>
          <w:lang w:val="sk-SK"/>
        </w:rPr>
        <w:t>Predávajúci prehlasuje, že na Nehnuteľnosti neuzavrel s akoukoľvek treťou osobou žiadnu kúpnu zmluvu, darovaciu zmluvu, zmluvu o budúcej zmluve ani inú zmluvu, ktorou by sa zaviazal previesť vlastnícke práva k Nehnuteľnostiam, nájomnú zmluvu ako ani žiadnu inú zmluvu s treťou osobou a neexistuje žiadna listina obmedzujúca jeho vlastnícke alebo užívacie právo k Nehnuteľnostiam.</w:t>
      </w:r>
    </w:p>
    <w:p w:rsidR="0074130E" w:rsidRPr="00071438" w:rsidRDefault="0074130E" w:rsidP="0074130E">
      <w:pPr>
        <w:pStyle w:val="Default"/>
        <w:widowControl w:val="0"/>
        <w:tabs>
          <w:tab w:val="left" w:pos="-3060"/>
          <w:tab w:val="left" w:pos="-2700"/>
          <w:tab w:val="left" w:pos="426"/>
          <w:tab w:val="left" w:pos="567"/>
          <w:tab w:val="left" w:pos="993"/>
        </w:tabs>
        <w:spacing w:line="360" w:lineRule="auto"/>
        <w:jc w:val="both"/>
        <w:rPr>
          <w:rFonts w:ascii="Times New Roman" w:hAnsi="Times New Roman"/>
          <w:b/>
          <w:sz w:val="22"/>
          <w:szCs w:val="22"/>
          <w:lang w:val="sk-SK"/>
        </w:rPr>
      </w:pPr>
      <w:r w:rsidRPr="00071438">
        <w:rPr>
          <w:rFonts w:ascii="Times New Roman" w:hAnsi="Times New Roman"/>
          <w:b/>
          <w:sz w:val="22"/>
          <w:szCs w:val="22"/>
          <w:lang w:val="sk-SK"/>
        </w:rPr>
        <w:t xml:space="preserve">7. </w:t>
      </w:r>
      <w:r w:rsidRPr="00071438">
        <w:rPr>
          <w:rFonts w:ascii="Times New Roman" w:hAnsi="Times New Roman"/>
          <w:sz w:val="22"/>
          <w:szCs w:val="22"/>
          <w:lang w:val="sk-SK"/>
        </w:rPr>
        <w:t>Predávajúci prehlasuje, že na jeho majetok nebol vyhlásený konkurz ani nebolo povolen</w:t>
      </w:r>
      <w:r>
        <w:rPr>
          <w:rFonts w:ascii="Times New Roman" w:hAnsi="Times New Roman"/>
          <w:sz w:val="22"/>
          <w:szCs w:val="22"/>
          <w:lang w:val="sk-SK"/>
        </w:rPr>
        <w:t>á</w:t>
      </w:r>
      <w:r w:rsidRPr="00071438">
        <w:rPr>
          <w:rFonts w:ascii="Times New Roman" w:hAnsi="Times New Roman"/>
          <w:sz w:val="22"/>
          <w:szCs w:val="22"/>
          <w:lang w:val="sk-SK"/>
        </w:rPr>
        <w:t xml:space="preserve"> reštrukturalizácia, nebolo voči nemu začaté konkurzné konanie, nebol podaný návrh na reštrukturalizáciu a ani nebol podaný návrh na exekučné konanie, nie je v predĺžení.</w:t>
      </w:r>
    </w:p>
    <w:p w:rsidR="0074130E" w:rsidRPr="00071438" w:rsidRDefault="0074130E" w:rsidP="0074130E">
      <w:pPr>
        <w:pStyle w:val="Default"/>
        <w:widowControl w:val="0"/>
        <w:tabs>
          <w:tab w:val="left" w:pos="-3060"/>
          <w:tab w:val="left" w:pos="-2700"/>
          <w:tab w:val="left" w:pos="426"/>
          <w:tab w:val="left" w:pos="567"/>
          <w:tab w:val="left" w:pos="993"/>
        </w:tabs>
        <w:spacing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  <w:r w:rsidRPr="00071438">
        <w:rPr>
          <w:rFonts w:ascii="Times New Roman" w:hAnsi="Times New Roman"/>
          <w:b/>
          <w:sz w:val="22"/>
          <w:szCs w:val="22"/>
          <w:lang w:val="sk-SK"/>
        </w:rPr>
        <w:t xml:space="preserve">8. </w:t>
      </w:r>
      <w:r w:rsidRPr="00071438">
        <w:rPr>
          <w:rFonts w:ascii="Times New Roman" w:hAnsi="Times New Roman"/>
          <w:sz w:val="22"/>
          <w:szCs w:val="22"/>
          <w:lang w:val="sk-SK"/>
        </w:rPr>
        <w:t>Ak sa preukáže nepravdivosť niektorého z vyhlásení daného niektorou Zmluvnou stranou v Zmluve alebo ak niektorá Zmluvná strana poruší niektorú z povinností uvedených v Zmluve, zaväzuje sa nahradiť druhej Zmluvnej strane škodu v celom rozsahu, ktorá dotknutej strane vznikla. Právo dotknutej Zmluvnej strany odstúpiť od Zmluvy tým nie je dotknuté.</w:t>
      </w:r>
    </w:p>
    <w:p w:rsidR="0074130E" w:rsidRPr="00071438" w:rsidRDefault="0074130E" w:rsidP="00C7289E">
      <w:pPr>
        <w:pStyle w:val="Zkladntext"/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  <w:r w:rsidRPr="00071438">
        <w:rPr>
          <w:rFonts w:ascii="Times New Roman" w:hAnsi="Times New Roman"/>
          <w:b/>
          <w:sz w:val="22"/>
          <w:szCs w:val="22"/>
          <w:lang w:val="sk-SK"/>
        </w:rPr>
        <w:t>9.</w:t>
      </w:r>
      <w:r w:rsidRPr="00071438">
        <w:rPr>
          <w:rFonts w:ascii="Times New Roman" w:hAnsi="Times New Roman"/>
          <w:sz w:val="22"/>
          <w:szCs w:val="22"/>
          <w:lang w:val="sk-SK"/>
        </w:rPr>
        <w:t xml:space="preserve"> Poplatky spojené s povolením vkladu vlastníckeho práva do katastra nehnuteľností  uhradia Zmluvné strany spoločne rovnakým podielom.</w:t>
      </w:r>
    </w:p>
    <w:p w:rsidR="0074130E" w:rsidRDefault="0074130E" w:rsidP="0074130E">
      <w:pPr>
        <w:tabs>
          <w:tab w:val="center" w:pos="4512"/>
        </w:tabs>
        <w:spacing w:line="360" w:lineRule="auto"/>
        <w:jc w:val="center"/>
        <w:rPr>
          <w:rFonts w:ascii="Times New Roman" w:hAnsi="Times New Roman"/>
          <w:b/>
          <w:sz w:val="22"/>
          <w:szCs w:val="22"/>
          <w:lang w:val="sk-SK"/>
        </w:rPr>
      </w:pPr>
      <w:r w:rsidRPr="00071438">
        <w:rPr>
          <w:rFonts w:ascii="Times New Roman" w:hAnsi="Times New Roman"/>
          <w:b/>
          <w:sz w:val="22"/>
          <w:szCs w:val="22"/>
          <w:lang w:val="sk-SK"/>
        </w:rPr>
        <w:t>Článok VI.</w:t>
      </w:r>
    </w:p>
    <w:p w:rsidR="00C714E8" w:rsidRPr="00071438" w:rsidRDefault="00C714E8" w:rsidP="0074130E">
      <w:pPr>
        <w:tabs>
          <w:tab w:val="center" w:pos="4512"/>
        </w:tabs>
        <w:spacing w:line="360" w:lineRule="auto"/>
        <w:jc w:val="center"/>
        <w:rPr>
          <w:rFonts w:ascii="Times New Roman" w:hAnsi="Times New Roman"/>
          <w:sz w:val="22"/>
          <w:szCs w:val="22"/>
          <w:lang w:val="sk-SK"/>
        </w:rPr>
      </w:pPr>
    </w:p>
    <w:p w:rsidR="0074130E" w:rsidRDefault="0074130E" w:rsidP="00C7289E">
      <w:pPr>
        <w:pStyle w:val="Zkladntext"/>
        <w:widowControl/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2"/>
          <w:szCs w:val="22"/>
          <w:lang w:val="sk-SK"/>
        </w:rPr>
      </w:pPr>
      <w:r w:rsidRPr="00071438">
        <w:rPr>
          <w:rFonts w:ascii="Times New Roman" w:hAnsi="Times New Roman"/>
          <w:b/>
          <w:sz w:val="22"/>
          <w:szCs w:val="22"/>
          <w:lang w:val="sk-SK"/>
        </w:rPr>
        <w:t>Nadobudnutie vlastníckeho práva k Predmetu kúpy</w:t>
      </w:r>
    </w:p>
    <w:p w:rsidR="00C714E8" w:rsidRPr="00071438" w:rsidRDefault="00C714E8" w:rsidP="00C7289E">
      <w:pPr>
        <w:pStyle w:val="Zkladntext"/>
        <w:widowControl/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2"/>
          <w:szCs w:val="22"/>
          <w:lang w:val="sk-SK"/>
        </w:rPr>
      </w:pPr>
    </w:p>
    <w:p w:rsidR="0074130E" w:rsidRPr="00071438" w:rsidRDefault="0074130E" w:rsidP="0074130E">
      <w:pPr>
        <w:pStyle w:val="Zkladntext"/>
        <w:widowControl/>
        <w:tabs>
          <w:tab w:val="left" w:pos="284"/>
        </w:tabs>
        <w:autoSpaceDE/>
        <w:autoSpaceDN/>
        <w:adjustRightInd/>
        <w:spacing w:after="0" w:line="360" w:lineRule="auto"/>
        <w:ind w:right="-3"/>
        <w:jc w:val="both"/>
        <w:rPr>
          <w:rFonts w:ascii="Times New Roman" w:hAnsi="Times New Roman"/>
          <w:sz w:val="22"/>
          <w:szCs w:val="22"/>
          <w:lang w:val="sk-SK"/>
        </w:rPr>
      </w:pPr>
      <w:r w:rsidRPr="00071438">
        <w:rPr>
          <w:rFonts w:ascii="Times New Roman" w:hAnsi="Times New Roman"/>
          <w:b/>
          <w:sz w:val="22"/>
          <w:szCs w:val="22"/>
          <w:lang w:val="sk-SK"/>
        </w:rPr>
        <w:t>1.</w:t>
      </w:r>
      <w:r w:rsidRPr="00071438">
        <w:rPr>
          <w:rFonts w:ascii="Times New Roman" w:hAnsi="Times New Roman"/>
          <w:sz w:val="22"/>
          <w:szCs w:val="22"/>
          <w:lang w:val="sk-SK"/>
        </w:rPr>
        <w:t xml:space="preserve"> Zmluvné strany sa dohodli, že návrh na vklad vlastníckeho práva k Predmetu kúpy  do katastra nehnuteľností v prospech Nadobúdateľa na základe Zmluvy podajú príslušn</w:t>
      </w:r>
      <w:r>
        <w:rPr>
          <w:rFonts w:ascii="Times New Roman" w:hAnsi="Times New Roman"/>
          <w:sz w:val="22"/>
          <w:szCs w:val="22"/>
          <w:lang w:val="sk-SK"/>
        </w:rPr>
        <w:t xml:space="preserve">ému katastrálnemu odboru Okresného úradu </w:t>
      </w:r>
      <w:r w:rsidRPr="00071438">
        <w:rPr>
          <w:rFonts w:ascii="Times New Roman" w:hAnsi="Times New Roman"/>
          <w:sz w:val="22"/>
          <w:szCs w:val="22"/>
          <w:lang w:val="sk-SK"/>
        </w:rPr>
        <w:t xml:space="preserve">v deň podpísania Zmluvy obidvoma zmluvnými stranami. </w:t>
      </w:r>
    </w:p>
    <w:p w:rsidR="0074130E" w:rsidRPr="00071438" w:rsidRDefault="0074130E" w:rsidP="0074130E">
      <w:pPr>
        <w:pStyle w:val="Zkladntext"/>
        <w:keepLines/>
        <w:widowControl/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  <w:r w:rsidRPr="00071438">
        <w:rPr>
          <w:rFonts w:ascii="Times New Roman" w:hAnsi="Times New Roman"/>
          <w:b/>
          <w:sz w:val="22"/>
          <w:szCs w:val="22"/>
          <w:lang w:val="sk-SK"/>
        </w:rPr>
        <w:t>2.</w:t>
      </w:r>
      <w:r w:rsidRPr="00071438">
        <w:rPr>
          <w:rFonts w:ascii="Times New Roman" w:hAnsi="Times New Roman"/>
          <w:sz w:val="22"/>
          <w:szCs w:val="22"/>
          <w:lang w:val="sk-SK"/>
        </w:rPr>
        <w:t xml:space="preserve"> Zmluvné strany berú na vedomie, že podpísaním Zmluvy sú svojimi zmluvnými prejavmi viazané až do rozhodnutia príslušn</w:t>
      </w:r>
      <w:r>
        <w:rPr>
          <w:rFonts w:ascii="Times New Roman" w:hAnsi="Times New Roman"/>
          <w:sz w:val="22"/>
          <w:szCs w:val="22"/>
          <w:lang w:val="sk-SK"/>
        </w:rPr>
        <w:t xml:space="preserve">ého katastrálneho odboru Okresného úradu </w:t>
      </w:r>
      <w:r w:rsidRPr="00071438">
        <w:rPr>
          <w:rFonts w:ascii="Times New Roman" w:hAnsi="Times New Roman"/>
          <w:sz w:val="22"/>
          <w:szCs w:val="22"/>
          <w:lang w:val="sk-SK"/>
        </w:rPr>
        <w:t>o povolení alebo zamietnutí vkladu vlastníckeho práva k Predmetu kúpy v prospech Kupujúceho.</w:t>
      </w:r>
    </w:p>
    <w:p w:rsidR="0074130E" w:rsidRPr="00071438" w:rsidRDefault="0074130E" w:rsidP="0074130E">
      <w:pPr>
        <w:pStyle w:val="Zkladntext"/>
        <w:keepLines/>
        <w:widowControl/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  <w:r w:rsidRPr="00071438">
        <w:rPr>
          <w:rFonts w:ascii="Times New Roman" w:hAnsi="Times New Roman"/>
          <w:b/>
          <w:sz w:val="22"/>
          <w:szCs w:val="22"/>
          <w:lang w:val="sk-SK"/>
        </w:rPr>
        <w:t>3.</w:t>
      </w:r>
      <w:r w:rsidRPr="00071438">
        <w:rPr>
          <w:rFonts w:ascii="Times New Roman" w:hAnsi="Times New Roman"/>
          <w:sz w:val="22"/>
          <w:szCs w:val="22"/>
          <w:lang w:val="sk-SK"/>
        </w:rPr>
        <w:t xml:space="preserve"> Zmluvné strany berú na vedomie, že vlastnícke právo k Predmetu kúpy nadobudne Kupujúci až vkladom do katastra nehnuteľností vedeného príslušn</w:t>
      </w:r>
      <w:r>
        <w:rPr>
          <w:rFonts w:ascii="Times New Roman" w:hAnsi="Times New Roman"/>
          <w:sz w:val="22"/>
          <w:szCs w:val="22"/>
          <w:lang w:val="sk-SK"/>
        </w:rPr>
        <w:t xml:space="preserve">ým katastrálnym odborom Okresného úradu </w:t>
      </w:r>
      <w:r w:rsidRPr="00071438">
        <w:rPr>
          <w:rFonts w:ascii="Times New Roman" w:hAnsi="Times New Roman"/>
          <w:sz w:val="22"/>
          <w:szCs w:val="22"/>
          <w:lang w:val="sk-SK"/>
        </w:rPr>
        <w:t>a právne účinky vkladu do katastra nehnuteľností vznikajú na základe právoplatného rozhodnutia príslušn</w:t>
      </w:r>
      <w:r>
        <w:rPr>
          <w:rFonts w:ascii="Times New Roman" w:hAnsi="Times New Roman"/>
          <w:sz w:val="22"/>
          <w:szCs w:val="22"/>
          <w:lang w:val="sk-SK"/>
        </w:rPr>
        <w:t xml:space="preserve">ého katastrálneho odboru Okresného úradu  </w:t>
      </w:r>
      <w:r w:rsidRPr="00071438">
        <w:rPr>
          <w:rFonts w:ascii="Times New Roman" w:hAnsi="Times New Roman"/>
          <w:sz w:val="22"/>
          <w:szCs w:val="22"/>
          <w:lang w:val="sk-SK"/>
        </w:rPr>
        <w:t xml:space="preserve">o jeho povolení. </w:t>
      </w:r>
    </w:p>
    <w:p w:rsidR="0074130E" w:rsidRPr="00071438" w:rsidRDefault="0074130E" w:rsidP="0074130E">
      <w:pPr>
        <w:pStyle w:val="Zkladntext"/>
        <w:keepLines/>
        <w:widowControl/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  <w:r w:rsidRPr="00071438">
        <w:rPr>
          <w:rFonts w:ascii="Times New Roman" w:hAnsi="Times New Roman"/>
          <w:b/>
          <w:sz w:val="22"/>
          <w:szCs w:val="22"/>
          <w:lang w:val="sk-SK"/>
        </w:rPr>
        <w:t>4.</w:t>
      </w:r>
      <w:r w:rsidRPr="00071438">
        <w:rPr>
          <w:rFonts w:ascii="Times New Roman" w:hAnsi="Times New Roman"/>
          <w:sz w:val="22"/>
          <w:szCs w:val="22"/>
          <w:lang w:val="sk-SK"/>
        </w:rPr>
        <w:t xml:space="preserve"> V prípade, ak by </w:t>
      </w:r>
      <w:r>
        <w:rPr>
          <w:rFonts w:ascii="Times New Roman" w:hAnsi="Times New Roman"/>
          <w:sz w:val="22"/>
          <w:szCs w:val="22"/>
          <w:lang w:val="sk-SK"/>
        </w:rPr>
        <w:t xml:space="preserve">katastrálny odbor Okresného úradu </w:t>
      </w:r>
      <w:r w:rsidRPr="00071438">
        <w:rPr>
          <w:rFonts w:ascii="Times New Roman" w:hAnsi="Times New Roman"/>
          <w:sz w:val="22"/>
          <w:szCs w:val="22"/>
          <w:lang w:val="sk-SK"/>
        </w:rPr>
        <w:t>rozhod</w:t>
      </w:r>
      <w:r>
        <w:rPr>
          <w:rFonts w:ascii="Times New Roman" w:hAnsi="Times New Roman"/>
          <w:sz w:val="22"/>
          <w:szCs w:val="22"/>
          <w:lang w:val="sk-SK"/>
        </w:rPr>
        <w:t>o</w:t>
      </w:r>
      <w:r w:rsidRPr="00071438">
        <w:rPr>
          <w:rFonts w:ascii="Times New Roman" w:hAnsi="Times New Roman"/>
          <w:sz w:val="22"/>
          <w:szCs w:val="22"/>
          <w:lang w:val="sk-SK"/>
        </w:rPr>
        <w:t xml:space="preserve">l o zamietnutí alebo o zastavení konania o návrhu na vklad vlastníckeho do katastra nehnuteľností podľa Zmluvy v prospech Kupujúceho, zmluvné strany sú povinné podpísať novú zmluvu o prevode vlastníckeho práva k Predmetu kúpy za podmienok dojednaných v Zmluve. </w:t>
      </w:r>
    </w:p>
    <w:p w:rsidR="0074130E" w:rsidRDefault="0074130E" w:rsidP="001D4932">
      <w:pPr>
        <w:pStyle w:val="Zkladntext"/>
        <w:keepLines/>
        <w:widowControl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  <w:r w:rsidRPr="00071438">
        <w:rPr>
          <w:rFonts w:ascii="Times New Roman" w:hAnsi="Times New Roman"/>
          <w:b/>
          <w:sz w:val="22"/>
          <w:szCs w:val="22"/>
          <w:lang w:val="sk-SK"/>
        </w:rPr>
        <w:t>5.</w:t>
      </w:r>
      <w:r w:rsidRPr="00071438">
        <w:rPr>
          <w:rFonts w:ascii="Times New Roman" w:hAnsi="Times New Roman"/>
          <w:sz w:val="22"/>
          <w:szCs w:val="22"/>
          <w:lang w:val="sk-SK"/>
        </w:rPr>
        <w:t xml:space="preserve"> Ak príslušn</w:t>
      </w:r>
      <w:r>
        <w:rPr>
          <w:rFonts w:ascii="Times New Roman" w:hAnsi="Times New Roman"/>
          <w:sz w:val="22"/>
          <w:szCs w:val="22"/>
          <w:lang w:val="sk-SK"/>
        </w:rPr>
        <w:t>ý</w:t>
      </w:r>
      <w:r w:rsidRPr="00071438">
        <w:rPr>
          <w:rFonts w:ascii="Times New Roman" w:hAnsi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/>
          <w:sz w:val="22"/>
          <w:szCs w:val="22"/>
          <w:lang w:val="sk-SK"/>
        </w:rPr>
        <w:t xml:space="preserve">katastrálny odbor Okresného úradu </w:t>
      </w:r>
      <w:r w:rsidRPr="00071438">
        <w:rPr>
          <w:rFonts w:ascii="Times New Roman" w:hAnsi="Times New Roman"/>
          <w:sz w:val="22"/>
          <w:szCs w:val="22"/>
          <w:lang w:val="sk-SK"/>
        </w:rPr>
        <w:t>preruší konanie o návrhu na vklad vlastníckeho práva do katastra nehnuteľností podľa Zmluvy v prospech Kupujúceho, zmluvné strany sú povinné poskytnúť súčinnosť druhej zmluvnej strane a odstrániť nedostatky Zmluvy a návrhu na vklad vlastníckeho práva do katastra nehnuteľností, prípadne jeho príloh.</w:t>
      </w:r>
    </w:p>
    <w:p w:rsidR="00037AE8" w:rsidRPr="00071438" w:rsidRDefault="00037AE8" w:rsidP="001D4932">
      <w:pPr>
        <w:pStyle w:val="Zkladntext"/>
        <w:keepLines/>
        <w:widowControl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</w:p>
    <w:p w:rsidR="0074130E" w:rsidRDefault="0074130E" w:rsidP="0074130E">
      <w:pPr>
        <w:tabs>
          <w:tab w:val="center" w:pos="4512"/>
        </w:tabs>
        <w:spacing w:line="360" w:lineRule="auto"/>
        <w:jc w:val="center"/>
        <w:rPr>
          <w:rFonts w:ascii="Times New Roman" w:hAnsi="Times New Roman"/>
          <w:b/>
          <w:sz w:val="22"/>
          <w:szCs w:val="22"/>
          <w:lang w:val="sk-SK"/>
        </w:rPr>
      </w:pPr>
      <w:r w:rsidRPr="00071438">
        <w:rPr>
          <w:rFonts w:ascii="Times New Roman" w:hAnsi="Times New Roman"/>
          <w:b/>
          <w:sz w:val="22"/>
          <w:szCs w:val="22"/>
          <w:lang w:val="sk-SK"/>
        </w:rPr>
        <w:t>Článok VII.</w:t>
      </w:r>
    </w:p>
    <w:p w:rsidR="00037AE8" w:rsidRPr="00071438" w:rsidRDefault="00037AE8" w:rsidP="00C714E8">
      <w:pPr>
        <w:tabs>
          <w:tab w:val="center" w:pos="4512"/>
        </w:tabs>
        <w:spacing w:line="360" w:lineRule="auto"/>
        <w:rPr>
          <w:rFonts w:ascii="Times New Roman" w:hAnsi="Times New Roman"/>
          <w:sz w:val="22"/>
          <w:szCs w:val="22"/>
          <w:lang w:val="sk-SK"/>
        </w:rPr>
      </w:pPr>
    </w:p>
    <w:p w:rsidR="0074130E" w:rsidRDefault="0074130E" w:rsidP="001D4932">
      <w:pPr>
        <w:pStyle w:val="Zkladntext"/>
        <w:widowControl/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2"/>
          <w:szCs w:val="22"/>
          <w:lang w:val="sk-SK"/>
        </w:rPr>
      </w:pPr>
      <w:r w:rsidRPr="00071438">
        <w:rPr>
          <w:rFonts w:ascii="Times New Roman" w:hAnsi="Times New Roman"/>
          <w:b/>
          <w:sz w:val="22"/>
          <w:szCs w:val="22"/>
          <w:lang w:val="sk-SK"/>
        </w:rPr>
        <w:t>Záverečné ustanovenia</w:t>
      </w:r>
    </w:p>
    <w:p w:rsidR="00C714E8" w:rsidRPr="00071438" w:rsidRDefault="00C714E8" w:rsidP="001D4932">
      <w:pPr>
        <w:pStyle w:val="Zkladntext"/>
        <w:widowControl/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2"/>
          <w:szCs w:val="22"/>
          <w:lang w:val="sk-SK"/>
        </w:rPr>
      </w:pPr>
    </w:p>
    <w:p w:rsidR="0074130E" w:rsidRPr="00071438" w:rsidRDefault="0074130E" w:rsidP="0074130E">
      <w:pPr>
        <w:pStyle w:val="Zkladntext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  <w:r w:rsidRPr="00071438">
        <w:rPr>
          <w:rFonts w:ascii="Times New Roman" w:hAnsi="Times New Roman"/>
          <w:b/>
          <w:sz w:val="22"/>
          <w:szCs w:val="22"/>
          <w:lang w:val="sk-SK"/>
        </w:rPr>
        <w:t>1.</w:t>
      </w:r>
      <w:r w:rsidRPr="00071438">
        <w:rPr>
          <w:rFonts w:ascii="Times New Roman" w:hAnsi="Times New Roman"/>
          <w:sz w:val="22"/>
          <w:szCs w:val="22"/>
          <w:lang w:val="sk-SK"/>
        </w:rPr>
        <w:t xml:space="preserve"> Zmluvné strany podpisom Zmluvy zároveň potvrdzujú, že sú oprávnené s Nehnuteľnosťami disponovať, právny úkon je urobený v predpísanej forme, prejavy vôle sú hodnoverné, dostatočne zrozumiteľné a ich zmluvná voľnosť nie je ničím obmedzená.</w:t>
      </w:r>
    </w:p>
    <w:p w:rsidR="0074130E" w:rsidRPr="00071438" w:rsidRDefault="0074130E" w:rsidP="0074130E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  <w:r w:rsidRPr="00071438">
        <w:rPr>
          <w:rFonts w:ascii="Times New Roman" w:hAnsi="Times New Roman"/>
          <w:b/>
          <w:sz w:val="22"/>
          <w:szCs w:val="22"/>
          <w:lang w:val="sk-SK"/>
        </w:rPr>
        <w:t>2.</w:t>
      </w:r>
      <w:r w:rsidRPr="00071438">
        <w:rPr>
          <w:rFonts w:ascii="Times New Roman" w:hAnsi="Times New Roman"/>
          <w:sz w:val="22"/>
          <w:szCs w:val="22"/>
          <w:lang w:val="sk-SK"/>
        </w:rPr>
        <w:t xml:space="preserve"> Zmena Zmluvy je možná len písomnou dohodou Zmluv</w:t>
      </w:r>
      <w:r w:rsidRPr="00071438">
        <w:rPr>
          <w:rFonts w:ascii="Times New Roman" w:hAnsi="Times New Roman"/>
          <w:sz w:val="22"/>
          <w:szCs w:val="22"/>
          <w:lang w:val="sk-SK"/>
        </w:rPr>
        <w:softHyphen/>
        <w:t>ných strán.</w:t>
      </w:r>
    </w:p>
    <w:p w:rsidR="0074130E" w:rsidRPr="00071438" w:rsidRDefault="0074130E" w:rsidP="0074130E">
      <w:pPr>
        <w:tabs>
          <w:tab w:val="left" w:pos="-1440"/>
          <w:tab w:val="left" w:pos="-720"/>
          <w:tab w:val="left" w:pos="0"/>
          <w:tab w:val="left" w:pos="518"/>
          <w:tab w:val="left" w:pos="709"/>
          <w:tab w:val="left" w:pos="98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  <w:r w:rsidRPr="00071438">
        <w:rPr>
          <w:rFonts w:ascii="Times New Roman" w:hAnsi="Times New Roman"/>
          <w:b/>
          <w:sz w:val="22"/>
          <w:szCs w:val="22"/>
          <w:lang w:val="sk-SK"/>
        </w:rPr>
        <w:t>3.</w:t>
      </w:r>
      <w:r w:rsidRPr="00071438">
        <w:rPr>
          <w:rFonts w:ascii="Times New Roman" w:hAnsi="Times New Roman"/>
          <w:sz w:val="22"/>
          <w:szCs w:val="22"/>
          <w:lang w:val="sk-SK"/>
        </w:rPr>
        <w:t xml:space="preserve"> Vo veciach neupravených Zmluvou sa zmluvný vzťah spravu</w:t>
      </w:r>
      <w:r w:rsidRPr="00071438">
        <w:rPr>
          <w:rFonts w:ascii="Times New Roman" w:hAnsi="Times New Roman"/>
          <w:sz w:val="22"/>
          <w:szCs w:val="22"/>
          <w:lang w:val="sk-SK"/>
        </w:rPr>
        <w:softHyphen/>
        <w:t>je príslušnými ustanove</w:t>
      </w:r>
      <w:r w:rsidRPr="00071438">
        <w:rPr>
          <w:rFonts w:ascii="Times New Roman" w:hAnsi="Times New Roman"/>
          <w:sz w:val="22"/>
          <w:szCs w:val="22"/>
          <w:lang w:val="sk-SK"/>
        </w:rPr>
        <w:softHyphen/>
        <w:t xml:space="preserve">niami všeobecne záväzných právnych predpisov. </w:t>
      </w:r>
    </w:p>
    <w:p w:rsidR="0074130E" w:rsidRPr="00071438" w:rsidRDefault="0074130E" w:rsidP="0074130E">
      <w:pPr>
        <w:tabs>
          <w:tab w:val="left" w:pos="-1440"/>
          <w:tab w:val="left" w:pos="-720"/>
          <w:tab w:val="left" w:pos="0"/>
          <w:tab w:val="left" w:pos="518"/>
          <w:tab w:val="left" w:pos="709"/>
          <w:tab w:val="left" w:pos="98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  <w:r w:rsidRPr="00071438">
        <w:rPr>
          <w:rFonts w:ascii="Times New Roman" w:hAnsi="Times New Roman"/>
          <w:b/>
          <w:sz w:val="22"/>
          <w:szCs w:val="22"/>
          <w:lang w:val="sk-SK"/>
        </w:rPr>
        <w:t>4.</w:t>
      </w:r>
      <w:r w:rsidRPr="00071438">
        <w:rPr>
          <w:rFonts w:ascii="Times New Roman" w:hAnsi="Times New Roman"/>
          <w:sz w:val="22"/>
          <w:szCs w:val="22"/>
          <w:lang w:val="sk-SK"/>
        </w:rPr>
        <w:t xml:space="preserve">  Ak niektoré us</w:t>
      </w:r>
      <w:r w:rsidRPr="00071438">
        <w:rPr>
          <w:rFonts w:ascii="Times New Roman" w:hAnsi="Times New Roman"/>
          <w:sz w:val="22"/>
          <w:szCs w:val="22"/>
          <w:lang w:val="sk-SK"/>
        </w:rPr>
        <w:softHyphen/>
        <w:t>tanovenia Zmluvy nie sú celkom alebo sčasti platné alebo účinné alebo neskôr stratia platnosť alebo účinnosť, nie je tým dotknutá platnosť alebo účinnosť ostat</w:t>
      </w:r>
      <w:r w:rsidRPr="00071438">
        <w:rPr>
          <w:rFonts w:ascii="Times New Roman" w:hAnsi="Times New Roman"/>
          <w:sz w:val="22"/>
          <w:szCs w:val="22"/>
          <w:lang w:val="sk-SK"/>
        </w:rPr>
        <w:softHyphen/>
        <w:t>ných ustanovení. Namiesto neplatných alebo neúčinných ustanovení a na vy</w:t>
      </w:r>
      <w:r w:rsidRPr="00071438">
        <w:rPr>
          <w:rFonts w:ascii="Times New Roman" w:hAnsi="Times New Roman"/>
          <w:sz w:val="22"/>
          <w:szCs w:val="22"/>
          <w:lang w:val="sk-SK"/>
        </w:rPr>
        <w:softHyphen/>
        <w:t>plnenie medzier sa použije právna úprava, ktorá, pokiaľ je to právne možné, sa čo naj</w:t>
      </w:r>
      <w:r w:rsidRPr="00071438">
        <w:rPr>
          <w:rFonts w:ascii="Times New Roman" w:hAnsi="Times New Roman"/>
          <w:sz w:val="22"/>
          <w:szCs w:val="22"/>
          <w:lang w:val="sk-SK"/>
        </w:rPr>
        <w:softHyphen/>
        <w:t>viac približuje zmy</w:t>
      </w:r>
      <w:r w:rsidRPr="00071438">
        <w:rPr>
          <w:rFonts w:ascii="Times New Roman" w:hAnsi="Times New Roman"/>
          <w:sz w:val="22"/>
          <w:szCs w:val="22"/>
          <w:lang w:val="sk-SK"/>
        </w:rPr>
        <w:softHyphen/>
        <w:t>s</w:t>
      </w:r>
      <w:r w:rsidRPr="00071438">
        <w:rPr>
          <w:rFonts w:ascii="Times New Roman" w:hAnsi="Times New Roman"/>
          <w:sz w:val="22"/>
          <w:szCs w:val="22"/>
          <w:lang w:val="sk-SK"/>
        </w:rPr>
        <w:softHyphen/>
        <w:t>lu a účelu Zmluvy, pokiaľ pri uzatváraní Zmluvy Zmluvné strany túto otázku brali do úvahy.</w:t>
      </w:r>
    </w:p>
    <w:p w:rsidR="0074130E" w:rsidRPr="00071438" w:rsidRDefault="0074130E" w:rsidP="0074130E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  <w:r w:rsidRPr="00071438">
        <w:rPr>
          <w:rFonts w:ascii="Times New Roman" w:hAnsi="Times New Roman"/>
          <w:b/>
          <w:sz w:val="22"/>
          <w:szCs w:val="22"/>
          <w:lang w:val="sk-SK"/>
        </w:rPr>
        <w:t>5.</w:t>
      </w:r>
      <w:r w:rsidRPr="00071438">
        <w:rPr>
          <w:rFonts w:ascii="Times New Roman" w:hAnsi="Times New Roman"/>
          <w:sz w:val="22"/>
          <w:szCs w:val="22"/>
          <w:lang w:val="sk-SK"/>
        </w:rPr>
        <w:t xml:space="preserve"> Zmluva je vyhotove</w:t>
      </w:r>
      <w:r w:rsidRPr="00071438">
        <w:rPr>
          <w:rFonts w:ascii="Times New Roman" w:hAnsi="Times New Roman"/>
          <w:sz w:val="22"/>
          <w:szCs w:val="22"/>
          <w:lang w:val="sk-SK"/>
        </w:rPr>
        <w:softHyphen/>
        <w:t>ná v štyroch rovnopisoch, a to dva rovnopisy pre príslušn</w:t>
      </w:r>
      <w:r>
        <w:rPr>
          <w:rFonts w:ascii="Times New Roman" w:hAnsi="Times New Roman"/>
          <w:sz w:val="22"/>
          <w:szCs w:val="22"/>
          <w:lang w:val="sk-SK"/>
        </w:rPr>
        <w:t>ý</w:t>
      </w:r>
      <w:r w:rsidRPr="00071438">
        <w:rPr>
          <w:rFonts w:ascii="Times New Roman" w:hAnsi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/>
          <w:sz w:val="22"/>
          <w:szCs w:val="22"/>
          <w:lang w:val="sk-SK"/>
        </w:rPr>
        <w:t>katastrálny odbor Okresného úradu</w:t>
      </w:r>
      <w:r w:rsidRPr="00071438">
        <w:rPr>
          <w:rFonts w:ascii="Times New Roman" w:hAnsi="Times New Roman"/>
          <w:sz w:val="22"/>
          <w:szCs w:val="22"/>
          <w:lang w:val="sk-SK"/>
        </w:rPr>
        <w:t>, jeden rovnopis pre Predávajúceho a jeden rovnopis pre Kupujúceho.</w:t>
      </w:r>
    </w:p>
    <w:p w:rsidR="0074130E" w:rsidRPr="00071438" w:rsidRDefault="0074130E" w:rsidP="0074130E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  <w:r w:rsidRPr="00071438">
        <w:rPr>
          <w:rFonts w:ascii="Times New Roman" w:hAnsi="Times New Roman"/>
          <w:b/>
          <w:sz w:val="22"/>
          <w:szCs w:val="22"/>
          <w:lang w:val="sk-SK"/>
        </w:rPr>
        <w:t>6.</w:t>
      </w:r>
      <w:r w:rsidRPr="00071438">
        <w:rPr>
          <w:rFonts w:ascii="Times New Roman" w:hAnsi="Times New Roman"/>
          <w:sz w:val="22"/>
          <w:szCs w:val="22"/>
          <w:lang w:val="sk-SK"/>
        </w:rPr>
        <w:t xml:space="preserve"> Zmluva nadobúda platnosť a účinnosť dňom jej podpisu Zmluv</w:t>
      </w:r>
      <w:r w:rsidRPr="00071438">
        <w:rPr>
          <w:rFonts w:ascii="Times New Roman" w:hAnsi="Times New Roman"/>
          <w:sz w:val="22"/>
          <w:szCs w:val="22"/>
          <w:lang w:val="sk-SK"/>
        </w:rPr>
        <w:softHyphen/>
        <w:t>ný</w:t>
      </w:r>
      <w:r w:rsidRPr="00071438">
        <w:rPr>
          <w:rFonts w:ascii="Times New Roman" w:hAnsi="Times New Roman"/>
          <w:sz w:val="22"/>
          <w:szCs w:val="22"/>
          <w:lang w:val="sk-SK"/>
        </w:rPr>
        <w:softHyphen/>
        <w:t xml:space="preserve">mi stranami. Účinky prevodu vlastníckeho práva k Predmetu kúpy podľa Zmluvy nastávajú dňom právoplatnosti rozhodnutia </w:t>
      </w:r>
      <w:r>
        <w:rPr>
          <w:rFonts w:ascii="Times New Roman" w:hAnsi="Times New Roman"/>
          <w:sz w:val="22"/>
          <w:szCs w:val="22"/>
          <w:lang w:val="sk-SK"/>
        </w:rPr>
        <w:t xml:space="preserve">katastrálneho odboru Okresného úradu </w:t>
      </w:r>
      <w:r w:rsidRPr="00071438">
        <w:rPr>
          <w:rFonts w:ascii="Times New Roman" w:hAnsi="Times New Roman"/>
          <w:sz w:val="22"/>
          <w:szCs w:val="22"/>
          <w:lang w:val="sk-SK"/>
        </w:rPr>
        <w:t>o povolení vkla</w:t>
      </w:r>
      <w:r w:rsidRPr="00071438">
        <w:rPr>
          <w:rFonts w:ascii="Times New Roman" w:hAnsi="Times New Roman"/>
          <w:sz w:val="22"/>
          <w:szCs w:val="22"/>
          <w:lang w:val="sk-SK"/>
        </w:rPr>
        <w:softHyphen/>
        <w:t>du vlastníckeho práva v prospech Kupujúceho k Predmetu kúpy do ka</w:t>
      </w:r>
      <w:r w:rsidRPr="00071438">
        <w:rPr>
          <w:rFonts w:ascii="Times New Roman" w:hAnsi="Times New Roman"/>
          <w:sz w:val="22"/>
          <w:szCs w:val="22"/>
          <w:lang w:val="sk-SK"/>
        </w:rPr>
        <w:softHyphen/>
        <w:t>tas</w:t>
      </w:r>
      <w:r w:rsidRPr="00071438">
        <w:rPr>
          <w:rFonts w:ascii="Times New Roman" w:hAnsi="Times New Roman"/>
          <w:sz w:val="22"/>
          <w:szCs w:val="22"/>
          <w:lang w:val="sk-SK"/>
        </w:rPr>
        <w:softHyphen/>
        <w:t>tra neh</w:t>
      </w:r>
      <w:r w:rsidRPr="00071438">
        <w:rPr>
          <w:rFonts w:ascii="Times New Roman" w:hAnsi="Times New Roman"/>
          <w:sz w:val="22"/>
          <w:szCs w:val="22"/>
          <w:lang w:val="sk-SK"/>
        </w:rPr>
        <w:softHyphen/>
        <w:t>nuteľ</w:t>
      </w:r>
      <w:r w:rsidRPr="00071438">
        <w:rPr>
          <w:rFonts w:ascii="Times New Roman" w:hAnsi="Times New Roman"/>
          <w:sz w:val="22"/>
          <w:szCs w:val="22"/>
          <w:lang w:val="sk-SK"/>
        </w:rPr>
        <w:softHyphen/>
        <w:t>ností v Slovenskej republike.</w:t>
      </w:r>
    </w:p>
    <w:p w:rsidR="0074130E" w:rsidRPr="00071438" w:rsidRDefault="0074130E" w:rsidP="00C7289E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  <w:r w:rsidRPr="00071438">
        <w:rPr>
          <w:rFonts w:ascii="Times New Roman" w:hAnsi="Times New Roman"/>
          <w:b/>
          <w:sz w:val="22"/>
          <w:szCs w:val="22"/>
          <w:lang w:val="sk-SK"/>
        </w:rPr>
        <w:t xml:space="preserve">7.  </w:t>
      </w:r>
      <w:r w:rsidRPr="00071438">
        <w:rPr>
          <w:rFonts w:ascii="Times New Roman" w:hAnsi="Times New Roman"/>
          <w:sz w:val="22"/>
          <w:szCs w:val="22"/>
          <w:lang w:val="sk-SK"/>
        </w:rPr>
        <w:t>Z</w:t>
      </w:r>
      <w:r w:rsidRPr="00071438">
        <w:rPr>
          <w:rFonts w:ascii="Times New Roman" w:hAnsi="Times New Roman"/>
          <w:snapToGrid w:val="0"/>
          <w:color w:val="000000"/>
          <w:sz w:val="22"/>
          <w:szCs w:val="22"/>
          <w:lang w:val="sk-SK"/>
        </w:rPr>
        <w:t xml:space="preserve">mluvné strany vyhlasujú, že si </w:t>
      </w:r>
      <w:r w:rsidRPr="00071438">
        <w:rPr>
          <w:rFonts w:ascii="Times New Roman" w:hAnsi="Times New Roman"/>
          <w:sz w:val="22"/>
          <w:szCs w:val="22"/>
          <w:lang w:val="sk-SK"/>
        </w:rPr>
        <w:t xml:space="preserve">Zmluvu </w:t>
      </w:r>
      <w:r w:rsidRPr="00071438">
        <w:rPr>
          <w:rFonts w:ascii="Times New Roman" w:hAnsi="Times New Roman"/>
          <w:snapToGrid w:val="0"/>
          <w:color w:val="000000"/>
          <w:sz w:val="22"/>
          <w:szCs w:val="22"/>
          <w:lang w:val="sk-SK"/>
        </w:rPr>
        <w:t xml:space="preserve">riadne prečítali a </w:t>
      </w:r>
      <w:r w:rsidRPr="00071438">
        <w:rPr>
          <w:rFonts w:ascii="Times New Roman" w:hAnsi="Times New Roman"/>
          <w:sz w:val="22"/>
          <w:szCs w:val="22"/>
          <w:lang w:val="sk-SK"/>
        </w:rPr>
        <w:t>potvrdzujú, že Zmluva je zrozumiteľná a určitá a vyjadruje ich skutočnú, slobodnú a vážnu vôľu, nie je uzatvorená v tiesni za nápadne nevýhodných podmienok</w:t>
      </w:r>
      <w:r w:rsidRPr="00071438">
        <w:rPr>
          <w:rFonts w:ascii="Times New Roman" w:hAnsi="Times New Roman"/>
          <w:snapToGrid w:val="0"/>
          <w:color w:val="000000"/>
          <w:sz w:val="22"/>
          <w:szCs w:val="22"/>
          <w:lang w:val="sk-SK"/>
        </w:rPr>
        <w:t xml:space="preserve"> a na znak súhlasu ju vlastnoručne podpísali</w:t>
      </w:r>
      <w:r w:rsidRPr="00071438">
        <w:rPr>
          <w:rFonts w:ascii="Times New Roman" w:hAnsi="Times New Roman"/>
          <w:sz w:val="22"/>
          <w:szCs w:val="22"/>
          <w:lang w:val="sk-SK"/>
        </w:rPr>
        <w:t>.</w:t>
      </w:r>
    </w:p>
    <w:p w:rsidR="0074130E" w:rsidRDefault="0074130E" w:rsidP="0074130E">
      <w:pPr>
        <w:spacing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  <w:r w:rsidRPr="00071438">
        <w:rPr>
          <w:rFonts w:ascii="Times New Roman" w:hAnsi="Times New Roman"/>
          <w:sz w:val="22"/>
          <w:szCs w:val="22"/>
          <w:lang w:val="sk-SK"/>
        </w:rPr>
        <w:t>V</w:t>
      </w:r>
      <w:r>
        <w:rPr>
          <w:rFonts w:ascii="Times New Roman" w:hAnsi="Times New Roman"/>
          <w:sz w:val="22"/>
          <w:szCs w:val="22"/>
          <w:lang w:val="sk-SK"/>
        </w:rPr>
        <w:t xml:space="preserve"> Lenartovciach dňa </w:t>
      </w:r>
      <w:r w:rsidR="00C1262B">
        <w:rPr>
          <w:rFonts w:ascii="Times New Roman" w:hAnsi="Times New Roman"/>
          <w:sz w:val="22"/>
          <w:szCs w:val="22"/>
          <w:lang w:val="sk-SK"/>
        </w:rPr>
        <w:t>:</w:t>
      </w:r>
      <w:r w:rsidRPr="00071438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C714E8">
        <w:rPr>
          <w:rFonts w:ascii="Times New Roman" w:hAnsi="Times New Roman"/>
          <w:sz w:val="22"/>
          <w:szCs w:val="22"/>
          <w:lang w:val="sk-SK"/>
        </w:rPr>
        <w:t>1</w:t>
      </w:r>
      <w:r w:rsidR="008F0ADB">
        <w:rPr>
          <w:rFonts w:ascii="Times New Roman" w:hAnsi="Times New Roman"/>
          <w:sz w:val="22"/>
          <w:szCs w:val="22"/>
          <w:lang w:val="sk-SK"/>
        </w:rPr>
        <w:t>1</w:t>
      </w:r>
      <w:bookmarkStart w:id="0" w:name="_GoBack"/>
      <w:bookmarkEnd w:id="0"/>
      <w:r w:rsidR="00C714E8">
        <w:rPr>
          <w:rFonts w:ascii="Times New Roman" w:hAnsi="Times New Roman"/>
          <w:sz w:val="22"/>
          <w:szCs w:val="22"/>
          <w:lang w:val="sk-SK"/>
        </w:rPr>
        <w:t>.04.2019</w:t>
      </w:r>
    </w:p>
    <w:p w:rsidR="00C714E8" w:rsidRPr="00071438" w:rsidRDefault="00C714E8" w:rsidP="0074130E">
      <w:pPr>
        <w:spacing w:line="360" w:lineRule="auto"/>
        <w:jc w:val="both"/>
        <w:rPr>
          <w:rFonts w:ascii="Times New Roman" w:hAnsi="Times New Roman"/>
          <w:sz w:val="22"/>
          <w:szCs w:val="22"/>
          <w:lang w:val="sk-SK"/>
        </w:rPr>
      </w:pPr>
    </w:p>
    <w:p w:rsidR="0074130E" w:rsidRDefault="0074130E" w:rsidP="0074130E">
      <w:pPr>
        <w:spacing w:line="360" w:lineRule="auto"/>
        <w:jc w:val="both"/>
        <w:rPr>
          <w:rFonts w:ascii="Times New Roman" w:hAnsi="Times New Roman"/>
          <w:b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>Predávajúci:</w:t>
      </w:r>
      <w:r>
        <w:rPr>
          <w:rFonts w:ascii="Times New Roman" w:hAnsi="Times New Roman"/>
          <w:b/>
          <w:sz w:val="22"/>
          <w:szCs w:val="22"/>
          <w:lang w:val="sk-SK"/>
        </w:rPr>
        <w:tab/>
      </w:r>
      <w:r>
        <w:rPr>
          <w:rFonts w:ascii="Times New Roman" w:hAnsi="Times New Roman"/>
          <w:b/>
          <w:sz w:val="22"/>
          <w:szCs w:val="22"/>
          <w:lang w:val="sk-SK"/>
        </w:rPr>
        <w:tab/>
      </w:r>
      <w:r>
        <w:rPr>
          <w:rFonts w:ascii="Times New Roman" w:hAnsi="Times New Roman"/>
          <w:b/>
          <w:sz w:val="22"/>
          <w:szCs w:val="22"/>
          <w:lang w:val="sk-SK"/>
        </w:rPr>
        <w:tab/>
      </w:r>
      <w:r>
        <w:rPr>
          <w:rFonts w:ascii="Times New Roman" w:hAnsi="Times New Roman"/>
          <w:b/>
          <w:sz w:val="22"/>
          <w:szCs w:val="22"/>
          <w:lang w:val="sk-SK"/>
        </w:rPr>
        <w:tab/>
      </w:r>
      <w:r>
        <w:rPr>
          <w:rFonts w:ascii="Times New Roman" w:hAnsi="Times New Roman"/>
          <w:b/>
          <w:sz w:val="22"/>
          <w:szCs w:val="22"/>
          <w:lang w:val="sk-SK"/>
        </w:rPr>
        <w:tab/>
      </w:r>
      <w:r w:rsidR="009A53F9">
        <w:rPr>
          <w:rFonts w:ascii="Times New Roman" w:hAnsi="Times New Roman"/>
          <w:b/>
          <w:sz w:val="22"/>
          <w:szCs w:val="22"/>
          <w:lang w:val="sk-SK"/>
        </w:rPr>
        <w:t xml:space="preserve">               </w:t>
      </w:r>
      <w:r w:rsidR="001D4932">
        <w:rPr>
          <w:rFonts w:ascii="Times New Roman" w:hAnsi="Times New Roman"/>
          <w:b/>
          <w:sz w:val="22"/>
          <w:szCs w:val="22"/>
          <w:lang w:val="sk-SK"/>
        </w:rPr>
        <w:t xml:space="preserve">  </w:t>
      </w:r>
      <w:r w:rsidR="009A53F9">
        <w:rPr>
          <w:rFonts w:ascii="Times New Roman" w:hAnsi="Times New Roman"/>
          <w:b/>
          <w:sz w:val="22"/>
          <w:szCs w:val="22"/>
          <w:lang w:val="sk-SK"/>
        </w:rPr>
        <w:t xml:space="preserve">      </w:t>
      </w:r>
      <w:r w:rsidRPr="00071438">
        <w:rPr>
          <w:rFonts w:ascii="Times New Roman" w:hAnsi="Times New Roman"/>
          <w:b/>
          <w:sz w:val="22"/>
          <w:szCs w:val="22"/>
          <w:lang w:val="sk-SK"/>
        </w:rPr>
        <w:t>Kupujúci:</w:t>
      </w:r>
      <w:r w:rsidR="009A53F9">
        <w:rPr>
          <w:rFonts w:ascii="Times New Roman" w:hAnsi="Times New Roman"/>
          <w:b/>
          <w:sz w:val="22"/>
          <w:szCs w:val="22"/>
          <w:lang w:val="sk-SK"/>
        </w:rPr>
        <w:t xml:space="preserve">                                               Reformovaný  cirkevný zbor Lenartovce                                  </w:t>
      </w:r>
      <w:r>
        <w:rPr>
          <w:rFonts w:ascii="Times New Roman" w:hAnsi="Times New Roman"/>
          <w:b/>
          <w:sz w:val="22"/>
          <w:szCs w:val="22"/>
          <w:lang w:val="sk-SK"/>
        </w:rPr>
        <w:t xml:space="preserve">Obec Lenartovce </w:t>
      </w:r>
      <w:proofErr w:type="spellStart"/>
      <w:r>
        <w:rPr>
          <w:rFonts w:ascii="Times New Roman" w:hAnsi="Times New Roman"/>
          <w:b/>
          <w:sz w:val="22"/>
          <w:szCs w:val="22"/>
          <w:lang w:val="sk-SK"/>
        </w:rPr>
        <w:t>zast.starostom</w:t>
      </w:r>
      <w:proofErr w:type="spellEnd"/>
      <w:r>
        <w:rPr>
          <w:rFonts w:ascii="Times New Roman" w:hAnsi="Times New Roman"/>
          <w:b/>
          <w:sz w:val="22"/>
          <w:szCs w:val="22"/>
          <w:lang w:val="sk-SK"/>
        </w:rPr>
        <w:t xml:space="preserve">  obce</w:t>
      </w:r>
    </w:p>
    <w:p w:rsidR="0074130E" w:rsidRPr="00024647" w:rsidRDefault="009A53F9" w:rsidP="0074130E">
      <w:pPr>
        <w:spacing w:line="360" w:lineRule="auto"/>
        <w:jc w:val="both"/>
        <w:rPr>
          <w:rFonts w:ascii="Times New Roman" w:hAnsi="Times New Roman"/>
          <w:b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 xml:space="preserve"> </w:t>
      </w:r>
      <w:proofErr w:type="spellStart"/>
      <w:r w:rsidR="001D4932">
        <w:rPr>
          <w:rFonts w:ascii="Times New Roman" w:hAnsi="Times New Roman"/>
          <w:b/>
          <w:sz w:val="22"/>
          <w:szCs w:val="22"/>
          <w:lang w:val="sk-SK"/>
        </w:rPr>
        <w:t>Mgr.Andrea</w:t>
      </w:r>
      <w:proofErr w:type="spellEnd"/>
      <w:r w:rsidR="001D4932">
        <w:rPr>
          <w:rFonts w:ascii="Times New Roman" w:hAnsi="Times New Roman"/>
          <w:b/>
          <w:sz w:val="22"/>
          <w:szCs w:val="22"/>
          <w:lang w:val="sk-SK"/>
        </w:rPr>
        <w:t xml:space="preserve"> Nagy </w:t>
      </w:r>
      <w:r w:rsidR="00C7289E">
        <w:rPr>
          <w:rFonts w:ascii="Times New Roman" w:hAnsi="Times New Roman"/>
          <w:b/>
          <w:sz w:val="22"/>
          <w:szCs w:val="22"/>
          <w:lang w:val="sk-SK"/>
        </w:rPr>
        <w:t>farárka</w:t>
      </w:r>
      <w:r w:rsidR="001D4932">
        <w:rPr>
          <w:rFonts w:ascii="Times New Roman" w:hAnsi="Times New Roman"/>
          <w:b/>
          <w:sz w:val="22"/>
          <w:szCs w:val="22"/>
          <w:lang w:val="sk-SK"/>
        </w:rPr>
        <w:t xml:space="preserve"> cirkevného zboru</w:t>
      </w:r>
      <w:r>
        <w:rPr>
          <w:rFonts w:ascii="Times New Roman" w:hAnsi="Times New Roman"/>
          <w:b/>
          <w:sz w:val="22"/>
          <w:szCs w:val="22"/>
          <w:lang w:val="sk-SK"/>
        </w:rPr>
        <w:t xml:space="preserve">                                    </w:t>
      </w:r>
      <w:r w:rsidR="0074130E">
        <w:rPr>
          <w:rFonts w:ascii="Times New Roman" w:hAnsi="Times New Roman"/>
          <w:b/>
          <w:sz w:val="22"/>
          <w:szCs w:val="22"/>
          <w:lang w:val="sk-SK"/>
        </w:rPr>
        <w:t xml:space="preserve">Jánom </w:t>
      </w:r>
      <w:proofErr w:type="spellStart"/>
      <w:r w:rsidR="0074130E">
        <w:rPr>
          <w:rFonts w:ascii="Times New Roman" w:hAnsi="Times New Roman"/>
          <w:b/>
          <w:sz w:val="22"/>
          <w:szCs w:val="22"/>
          <w:lang w:val="sk-SK"/>
        </w:rPr>
        <w:t>Rákošim</w:t>
      </w:r>
      <w:proofErr w:type="spellEnd"/>
      <w:r w:rsidR="0074130E">
        <w:rPr>
          <w:rFonts w:ascii="Times New Roman" w:hAnsi="Times New Roman"/>
          <w:b/>
          <w:sz w:val="22"/>
          <w:szCs w:val="22"/>
          <w:lang w:val="sk-SK"/>
        </w:rPr>
        <w:t xml:space="preserve"> </w:t>
      </w:r>
    </w:p>
    <w:p w:rsidR="001D4932" w:rsidRDefault="001D4932" w:rsidP="0074130E">
      <w:pPr>
        <w:pStyle w:val="Zkladntext"/>
        <w:tabs>
          <w:tab w:val="left" w:pos="709"/>
        </w:tabs>
        <w:spacing w:after="0"/>
        <w:jc w:val="both"/>
        <w:rPr>
          <w:rFonts w:ascii="Times New Roman" w:hAnsi="Times New Roman"/>
          <w:sz w:val="22"/>
          <w:szCs w:val="22"/>
          <w:lang w:val="sk-SK"/>
        </w:rPr>
      </w:pPr>
    </w:p>
    <w:p w:rsidR="0074130E" w:rsidRPr="00071438" w:rsidRDefault="0074130E" w:rsidP="0074130E">
      <w:pPr>
        <w:pStyle w:val="Zkladntext"/>
        <w:tabs>
          <w:tab w:val="left" w:pos="709"/>
        </w:tabs>
        <w:spacing w:after="0"/>
        <w:jc w:val="both"/>
        <w:rPr>
          <w:rFonts w:ascii="Times New Roman" w:hAnsi="Times New Roman"/>
          <w:sz w:val="22"/>
          <w:szCs w:val="22"/>
          <w:lang w:val="sk-SK"/>
        </w:rPr>
      </w:pPr>
      <w:r w:rsidRPr="00071438">
        <w:rPr>
          <w:rFonts w:ascii="Times New Roman" w:hAnsi="Times New Roman"/>
          <w:sz w:val="22"/>
          <w:szCs w:val="22"/>
          <w:lang w:val="sk-SK"/>
        </w:rPr>
        <w:t>.....................................</w:t>
      </w:r>
      <w:r w:rsidRPr="00071438">
        <w:rPr>
          <w:rFonts w:ascii="Times New Roman" w:hAnsi="Times New Roman"/>
          <w:sz w:val="22"/>
          <w:szCs w:val="22"/>
          <w:lang w:val="sk-SK"/>
        </w:rPr>
        <w:tab/>
      </w:r>
      <w:r w:rsidRPr="00071438">
        <w:rPr>
          <w:rFonts w:ascii="Times New Roman" w:hAnsi="Times New Roman"/>
          <w:sz w:val="22"/>
          <w:szCs w:val="22"/>
          <w:lang w:val="sk-SK"/>
        </w:rPr>
        <w:tab/>
      </w:r>
      <w:r w:rsidRPr="00071438">
        <w:rPr>
          <w:rFonts w:ascii="Times New Roman" w:hAnsi="Times New Roman"/>
          <w:sz w:val="22"/>
          <w:szCs w:val="22"/>
          <w:lang w:val="sk-SK"/>
        </w:rPr>
        <w:tab/>
      </w:r>
      <w:r w:rsidRPr="00071438"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 xml:space="preserve">             </w:t>
      </w:r>
      <w:r w:rsidR="001D4932">
        <w:rPr>
          <w:rFonts w:ascii="Times New Roman" w:hAnsi="Times New Roman"/>
          <w:sz w:val="22"/>
          <w:szCs w:val="22"/>
          <w:lang w:val="sk-SK"/>
        </w:rPr>
        <w:t xml:space="preserve">              </w:t>
      </w:r>
      <w:r>
        <w:rPr>
          <w:rFonts w:ascii="Times New Roman" w:hAnsi="Times New Roman"/>
          <w:sz w:val="22"/>
          <w:szCs w:val="22"/>
          <w:lang w:val="sk-SK"/>
        </w:rPr>
        <w:t xml:space="preserve">     </w:t>
      </w:r>
      <w:r w:rsidRPr="00071438">
        <w:rPr>
          <w:rFonts w:ascii="Times New Roman" w:hAnsi="Times New Roman"/>
          <w:sz w:val="22"/>
          <w:szCs w:val="22"/>
          <w:lang w:val="sk-SK"/>
        </w:rPr>
        <w:t>.......................................</w:t>
      </w:r>
    </w:p>
    <w:p w:rsidR="0074130E" w:rsidRDefault="001D4932" w:rsidP="0074130E">
      <w:pPr>
        <w:pStyle w:val="Zkladntext"/>
        <w:tabs>
          <w:tab w:val="left" w:pos="709"/>
        </w:tabs>
        <w:spacing w:after="0"/>
        <w:jc w:val="both"/>
        <w:rPr>
          <w:rFonts w:ascii="Times New Roman" w:hAnsi="Times New Roman"/>
          <w:b/>
          <w:sz w:val="22"/>
          <w:szCs w:val="22"/>
          <w:lang w:val="sk-SK"/>
        </w:rPr>
      </w:pPr>
      <w:r>
        <w:rPr>
          <w:rFonts w:ascii="Times New Roman" w:hAnsi="Times New Roman"/>
          <w:b/>
          <w:sz w:val="22"/>
          <w:szCs w:val="22"/>
          <w:lang w:val="sk-SK"/>
        </w:rPr>
        <w:t xml:space="preserve">  </w:t>
      </w:r>
      <w:r w:rsidR="0074130E" w:rsidRPr="00071438">
        <w:rPr>
          <w:rFonts w:ascii="Times New Roman" w:hAnsi="Times New Roman"/>
          <w:b/>
          <w:sz w:val="22"/>
          <w:szCs w:val="22"/>
          <w:lang w:val="sk-SK"/>
        </w:rPr>
        <w:t>meno a priezvisko</w:t>
      </w:r>
      <w:r w:rsidR="0074130E" w:rsidRPr="00071438">
        <w:rPr>
          <w:rFonts w:ascii="Times New Roman" w:hAnsi="Times New Roman"/>
          <w:b/>
          <w:sz w:val="22"/>
          <w:szCs w:val="22"/>
          <w:lang w:val="sk-SK"/>
        </w:rPr>
        <w:tab/>
      </w:r>
      <w:r w:rsidR="0074130E" w:rsidRPr="00071438">
        <w:rPr>
          <w:rFonts w:ascii="Times New Roman" w:hAnsi="Times New Roman"/>
          <w:b/>
          <w:sz w:val="22"/>
          <w:szCs w:val="22"/>
          <w:lang w:val="sk-SK"/>
        </w:rPr>
        <w:tab/>
      </w:r>
      <w:r w:rsidR="0074130E">
        <w:rPr>
          <w:rFonts w:ascii="Times New Roman" w:hAnsi="Times New Roman"/>
          <w:b/>
          <w:sz w:val="22"/>
          <w:szCs w:val="22"/>
          <w:lang w:val="sk-SK"/>
        </w:rPr>
        <w:t xml:space="preserve">                                              </w:t>
      </w:r>
      <w:r>
        <w:rPr>
          <w:rFonts w:ascii="Times New Roman" w:hAnsi="Times New Roman"/>
          <w:b/>
          <w:sz w:val="22"/>
          <w:szCs w:val="22"/>
          <w:lang w:val="sk-SK"/>
        </w:rPr>
        <w:t xml:space="preserve">            </w:t>
      </w:r>
      <w:r w:rsidR="0074130E">
        <w:rPr>
          <w:rFonts w:ascii="Times New Roman" w:hAnsi="Times New Roman"/>
          <w:b/>
          <w:sz w:val="22"/>
          <w:szCs w:val="22"/>
          <w:lang w:val="sk-SK"/>
        </w:rPr>
        <w:t xml:space="preserve">     </w:t>
      </w:r>
      <w:r w:rsidR="0074130E" w:rsidRPr="00071438">
        <w:rPr>
          <w:rFonts w:ascii="Times New Roman" w:hAnsi="Times New Roman"/>
          <w:b/>
          <w:sz w:val="22"/>
          <w:szCs w:val="22"/>
          <w:lang w:val="sk-SK"/>
        </w:rPr>
        <w:t>meno a</w:t>
      </w:r>
      <w:r>
        <w:rPr>
          <w:rFonts w:ascii="Times New Roman" w:hAnsi="Times New Roman"/>
          <w:b/>
          <w:sz w:val="22"/>
          <w:szCs w:val="22"/>
          <w:lang w:val="sk-SK"/>
        </w:rPr>
        <w:t> </w:t>
      </w:r>
      <w:r w:rsidR="0074130E" w:rsidRPr="00071438">
        <w:rPr>
          <w:rFonts w:ascii="Times New Roman" w:hAnsi="Times New Roman"/>
          <w:b/>
          <w:sz w:val="22"/>
          <w:szCs w:val="22"/>
          <w:lang w:val="sk-SK"/>
        </w:rPr>
        <w:t>priezvisko</w:t>
      </w:r>
    </w:p>
    <w:p w:rsidR="001D4932" w:rsidRDefault="001D4932" w:rsidP="0074130E">
      <w:pPr>
        <w:pStyle w:val="Zkladntext"/>
        <w:tabs>
          <w:tab w:val="left" w:pos="709"/>
        </w:tabs>
        <w:spacing w:after="0"/>
        <w:jc w:val="both"/>
        <w:rPr>
          <w:rFonts w:ascii="Times New Roman" w:hAnsi="Times New Roman"/>
          <w:b/>
          <w:sz w:val="22"/>
          <w:szCs w:val="22"/>
          <w:lang w:val="sk-SK"/>
        </w:rPr>
      </w:pPr>
    </w:p>
    <w:p w:rsidR="001D4932" w:rsidRPr="00071438" w:rsidRDefault="001D4932" w:rsidP="0074130E">
      <w:pPr>
        <w:pStyle w:val="Zkladntext"/>
        <w:tabs>
          <w:tab w:val="left" w:pos="709"/>
        </w:tabs>
        <w:spacing w:after="0"/>
        <w:jc w:val="both"/>
        <w:rPr>
          <w:rFonts w:ascii="Times New Roman" w:hAnsi="Times New Roman"/>
          <w:b/>
          <w:sz w:val="22"/>
          <w:szCs w:val="22"/>
          <w:lang w:val="sk-SK"/>
        </w:rPr>
      </w:pPr>
      <w:proofErr w:type="spellStart"/>
      <w:r>
        <w:rPr>
          <w:rFonts w:ascii="Times New Roman" w:hAnsi="Times New Roman"/>
          <w:b/>
          <w:sz w:val="22"/>
          <w:szCs w:val="22"/>
          <w:lang w:val="sk-SK"/>
        </w:rPr>
        <w:t>Mgr.Vojtech</w:t>
      </w:r>
      <w:proofErr w:type="spellEnd"/>
      <w:r>
        <w:rPr>
          <w:rFonts w:ascii="Times New Roman" w:hAnsi="Times New Roman"/>
          <w:b/>
          <w:sz w:val="22"/>
          <w:szCs w:val="22"/>
          <w:lang w:val="sk-SK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  <w:lang w:val="sk-SK"/>
        </w:rPr>
        <w:t>Madarász</w:t>
      </w:r>
      <w:proofErr w:type="spellEnd"/>
      <w:r>
        <w:rPr>
          <w:rFonts w:ascii="Times New Roman" w:hAnsi="Times New Roman"/>
          <w:b/>
          <w:sz w:val="22"/>
          <w:szCs w:val="22"/>
          <w:lang w:val="sk-SK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  <w:lang w:val="sk-SK"/>
        </w:rPr>
        <w:t>Kúrátor</w:t>
      </w:r>
      <w:proofErr w:type="spellEnd"/>
      <w:r>
        <w:rPr>
          <w:rFonts w:ascii="Times New Roman" w:hAnsi="Times New Roman"/>
          <w:b/>
          <w:sz w:val="22"/>
          <w:szCs w:val="22"/>
          <w:lang w:val="sk-SK"/>
        </w:rPr>
        <w:t xml:space="preserve"> cirkevného zboru</w:t>
      </w:r>
    </w:p>
    <w:p w:rsidR="009258E1" w:rsidRDefault="00A564F3"/>
    <w:p w:rsidR="001D4932" w:rsidRDefault="001D4932">
      <w:r>
        <w:t>…………………………………………</w:t>
      </w:r>
    </w:p>
    <w:p w:rsidR="001D4932" w:rsidRDefault="001D4932">
      <w:r w:rsidRPr="00071438">
        <w:rPr>
          <w:rFonts w:ascii="Times New Roman" w:hAnsi="Times New Roman"/>
          <w:b/>
          <w:sz w:val="22"/>
          <w:szCs w:val="22"/>
          <w:lang w:val="sk-SK"/>
        </w:rPr>
        <w:t>meno a priezvisko</w:t>
      </w:r>
    </w:p>
    <w:sectPr w:rsidR="001D4932" w:rsidSect="0074130E">
      <w:pgSz w:w="11906" w:h="16838"/>
      <w:pgMar w:top="1417" w:right="1417" w:bottom="1417" w:left="1417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 Gothic">
    <w:altName w:val="Courier New"/>
    <w:charset w:val="EE"/>
    <w:family w:val="modern"/>
    <w:pitch w:val="fixed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55522"/>
    <w:multiLevelType w:val="hybridMultilevel"/>
    <w:tmpl w:val="30209706"/>
    <w:lvl w:ilvl="0" w:tplc="17D22D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30E"/>
    <w:rsid w:val="00026209"/>
    <w:rsid w:val="00037AE8"/>
    <w:rsid w:val="001854D4"/>
    <w:rsid w:val="001D4932"/>
    <w:rsid w:val="00223D30"/>
    <w:rsid w:val="00351CE9"/>
    <w:rsid w:val="003B3441"/>
    <w:rsid w:val="005E27BB"/>
    <w:rsid w:val="006B5964"/>
    <w:rsid w:val="0074130E"/>
    <w:rsid w:val="007D1698"/>
    <w:rsid w:val="008000E1"/>
    <w:rsid w:val="008F0ADB"/>
    <w:rsid w:val="009A53F9"/>
    <w:rsid w:val="00A32F70"/>
    <w:rsid w:val="00A564F3"/>
    <w:rsid w:val="00C1262B"/>
    <w:rsid w:val="00C714E8"/>
    <w:rsid w:val="00C7289E"/>
    <w:rsid w:val="00D16F80"/>
    <w:rsid w:val="00D342E7"/>
    <w:rsid w:val="00E20CD5"/>
    <w:rsid w:val="00E76790"/>
    <w:rsid w:val="00EB74E7"/>
    <w:rsid w:val="00F779A8"/>
    <w:rsid w:val="00F8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69F9F3"/>
  <w15:chartTrackingRefBased/>
  <w15:docId w15:val="{3D1B41D5-7DF2-438A-B52D-06F8A20C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4130E"/>
    <w:pPr>
      <w:widowControl w:val="0"/>
      <w:autoSpaceDE w:val="0"/>
      <w:autoSpaceDN w:val="0"/>
      <w:adjustRightInd w:val="0"/>
    </w:pPr>
    <w:rPr>
      <w:rFonts w:ascii="Letter Gothic" w:hAnsi="Letter Gothic"/>
      <w:szCs w:val="24"/>
      <w:lang w:val="en-US" w:eastAsia="sk-SK"/>
    </w:rPr>
  </w:style>
  <w:style w:type="paragraph" w:styleId="Nadpis1">
    <w:name w:val="heading 1"/>
    <w:basedOn w:val="Normlny"/>
    <w:next w:val="Normlny"/>
    <w:link w:val="Nadpis1Char"/>
    <w:qFormat/>
    <w:rsid w:val="00026209"/>
    <w:pPr>
      <w:keepNext/>
      <w:tabs>
        <w:tab w:val="left" w:pos="0"/>
        <w:tab w:val="right" w:pos="8953"/>
        <w:tab w:val="left" w:pos="3115"/>
      </w:tabs>
      <w:spacing w:line="240" w:lineRule="atLeast"/>
      <w:ind w:left="3115" w:hanging="3115"/>
      <w:jc w:val="center"/>
      <w:outlineLvl w:val="0"/>
    </w:pPr>
    <w:rPr>
      <w:b/>
      <w:lang w:val="sk-SK"/>
    </w:rPr>
  </w:style>
  <w:style w:type="paragraph" w:styleId="Nadpis2">
    <w:name w:val="heading 2"/>
    <w:basedOn w:val="Normlny"/>
    <w:next w:val="Normlny"/>
    <w:link w:val="Nadpis2Char"/>
    <w:qFormat/>
    <w:rsid w:val="00026209"/>
    <w:pPr>
      <w:keepNext/>
      <w:ind w:left="2123" w:right="-91" w:firstLine="217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0262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26209"/>
    <w:rPr>
      <w:b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026209"/>
    <w:rPr>
      <w:b/>
      <w:bCs/>
      <w:sz w:val="24"/>
      <w:szCs w:val="24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026209"/>
    <w:rPr>
      <w:rFonts w:ascii="Arial" w:hAnsi="Arial" w:cs="Arial"/>
      <w:b/>
      <w:bCs/>
      <w:sz w:val="26"/>
      <w:szCs w:val="26"/>
      <w:lang w:val="cs-CZ" w:eastAsia="cs-CZ"/>
    </w:rPr>
  </w:style>
  <w:style w:type="paragraph" w:styleId="Nzov">
    <w:name w:val="Title"/>
    <w:basedOn w:val="Normlny"/>
    <w:link w:val="NzovChar"/>
    <w:qFormat/>
    <w:rsid w:val="00026209"/>
    <w:pPr>
      <w:tabs>
        <w:tab w:val="left" w:pos="0"/>
        <w:tab w:val="right" w:pos="8953"/>
      </w:tabs>
      <w:overflowPunct w:val="0"/>
      <w:spacing w:line="240" w:lineRule="atLeast"/>
      <w:jc w:val="center"/>
      <w:textAlignment w:val="baseline"/>
    </w:pPr>
    <w:rPr>
      <w:b/>
      <w:bCs/>
      <w:sz w:val="28"/>
      <w:szCs w:val="20"/>
    </w:rPr>
  </w:style>
  <w:style w:type="character" w:customStyle="1" w:styleId="NzovChar">
    <w:name w:val="Názov Char"/>
    <w:basedOn w:val="Predvolenpsmoodseku"/>
    <w:link w:val="Nzov"/>
    <w:rsid w:val="00026209"/>
    <w:rPr>
      <w:b/>
      <w:bCs/>
      <w:sz w:val="28"/>
      <w:lang w:val="cs-CZ" w:eastAsia="cs-CZ"/>
    </w:rPr>
  </w:style>
  <w:style w:type="paragraph" w:styleId="Podtitul">
    <w:name w:val="Subtitle"/>
    <w:basedOn w:val="Normlny"/>
    <w:link w:val="PodtitulChar"/>
    <w:qFormat/>
    <w:rsid w:val="00026209"/>
    <w:pPr>
      <w:ind w:left="2127" w:firstLine="709"/>
    </w:pPr>
    <w:rPr>
      <w:sz w:val="18"/>
      <w:szCs w:val="20"/>
      <w:u w:val="single"/>
    </w:rPr>
  </w:style>
  <w:style w:type="character" w:customStyle="1" w:styleId="PodtitulChar">
    <w:name w:val="Podtitul Char"/>
    <w:basedOn w:val="Predvolenpsmoodseku"/>
    <w:link w:val="Podtitul"/>
    <w:rsid w:val="00026209"/>
    <w:rPr>
      <w:sz w:val="18"/>
      <w:u w:val="single"/>
      <w:lang w:val="cs-CZ" w:eastAsia="cs-CZ"/>
    </w:rPr>
  </w:style>
  <w:style w:type="paragraph" w:styleId="Bezriadkovania">
    <w:name w:val="No Spacing"/>
    <w:uiPriority w:val="99"/>
    <w:qFormat/>
    <w:rsid w:val="00026209"/>
    <w:rPr>
      <w:rFonts w:ascii="Calibri" w:eastAsia="Calibri" w:hAnsi="Calibri"/>
      <w:sz w:val="22"/>
      <w:szCs w:val="22"/>
    </w:rPr>
  </w:style>
  <w:style w:type="paragraph" w:styleId="Zkladntext">
    <w:name w:val="Body Text"/>
    <w:basedOn w:val="Normlny"/>
    <w:link w:val="ZkladntextChar"/>
    <w:rsid w:val="0074130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74130E"/>
    <w:rPr>
      <w:rFonts w:ascii="Letter Gothic" w:hAnsi="Letter Gothic"/>
      <w:szCs w:val="24"/>
      <w:lang w:val="en-US" w:eastAsia="sk-SK"/>
    </w:rPr>
  </w:style>
  <w:style w:type="paragraph" w:customStyle="1" w:styleId="Default">
    <w:name w:val="Default"/>
    <w:rsid w:val="0074130E"/>
    <w:pPr>
      <w:spacing w:line="240" w:lineRule="atLeast"/>
    </w:pPr>
    <w:rPr>
      <w:rFonts w:ascii="Helvetica" w:hAnsi="Helvetica"/>
      <w:color w:val="000000"/>
      <w:sz w:val="24"/>
      <w:lang w:val="en-US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26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262B"/>
    <w:rPr>
      <w:rFonts w:ascii="Segoe UI" w:hAnsi="Segoe UI" w:cs="Segoe UI"/>
      <w:sz w:val="18"/>
      <w:szCs w:val="18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1533</Words>
  <Characters>8739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Stav predmetu kúpy</vt:lpstr>
    </vt:vector>
  </TitlesOfParts>
  <Company/>
  <LinksUpToDate>false</LinksUpToDate>
  <CharactersWithSpaces>10252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Rákosi</dc:creator>
  <cp:keywords/>
  <dc:description/>
  <cp:lastModifiedBy>Ján Rákosi</cp:lastModifiedBy>
  <cp:revision>11</cp:revision>
  <cp:lastPrinted>2019-04-11T12:10:00Z</cp:lastPrinted>
  <dcterms:created xsi:type="dcterms:W3CDTF">2019-04-07T07:58:00Z</dcterms:created>
  <dcterms:modified xsi:type="dcterms:W3CDTF">2019-04-11T12:18:00Z</dcterms:modified>
</cp:coreProperties>
</file>